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5000" w:type="pct"/>
        <w:tblLayout w:type="fixed"/>
        <w:tblCellMar>
          <w:left w:w="115" w:type="dxa"/>
          <w:right w:w="115" w:type="dxa"/>
        </w:tblCellMar>
        <w:tblLook w:val="0600"/>
      </w:tblPr>
      <w:tblGrid>
        <w:gridCol w:w="884"/>
        <w:gridCol w:w="2103"/>
        <w:gridCol w:w="93"/>
        <w:gridCol w:w="1900"/>
        <w:gridCol w:w="995"/>
        <w:gridCol w:w="185"/>
        <w:gridCol w:w="1042"/>
        <w:gridCol w:w="283"/>
        <w:gridCol w:w="143"/>
        <w:gridCol w:w="1335"/>
        <w:gridCol w:w="996"/>
        <w:gridCol w:w="503"/>
        <w:gridCol w:w="1486"/>
        <w:gridCol w:w="2018"/>
        <w:gridCol w:w="972"/>
      </w:tblGrid>
      <w:tr w:rsidR="00CB3692" w:rsidRPr="00944309" w:rsidTr="00B572EC">
        <w:tc>
          <w:tcPr>
            <w:tcW w:w="14938" w:type="dxa"/>
            <w:gridSpan w:val="15"/>
            <w:shd w:val="clear" w:color="auto" w:fill="F2F2F2" w:themeFill="background1" w:themeFillShade="F2"/>
          </w:tcPr>
          <w:p w:rsidR="00CB3692" w:rsidRPr="00944309" w:rsidRDefault="00266F4C" w:rsidP="00B572EC">
            <w:pPr>
              <w:pStyle w:val="a8"/>
              <w:jc w:val="left"/>
              <w:rPr>
                <w:noProof/>
              </w:rPr>
            </w:pPr>
            <w:r w:rsidRPr="00266F4C">
              <w:rPr>
                <w:noProof/>
                <w:color w:val="00B050"/>
                <w:lang w:eastAsia="ru-RU"/>
              </w:rPr>
              <w:drawing>
                <wp:inline distT="0" distB="0" distL="0" distR="0">
                  <wp:extent cx="485775" cy="476250"/>
                  <wp:effectExtent l="19050" t="0" r="9525" b="0"/>
                  <wp:docPr id="4"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a:off x="0" y="0"/>
                            <a:ext cx="485775" cy="476250"/>
                          </a:xfrm>
                          <a:prstGeom prst="rect">
                            <a:avLst/>
                          </a:prstGeom>
                        </pic:spPr>
                      </pic:pic>
                    </a:graphicData>
                  </a:graphic>
                </wp:inline>
              </w:drawing>
            </w:r>
            <w:r>
              <w:rPr>
                <w:noProof/>
                <w:lang w:val="tt-RU" w:eastAsia="ru-RU"/>
              </w:rPr>
              <w:t xml:space="preserve">                       </w:t>
            </w:r>
            <w:r w:rsidR="00D90B39">
              <w:rPr>
                <w:noProof/>
                <w:lang w:eastAsia="ru-RU"/>
              </w:rPr>
              <w:drawing>
                <wp:inline distT="0" distB="0" distL="0" distR="0">
                  <wp:extent cx="647700" cy="647700"/>
                  <wp:effectExtent l="19050" t="0" r="0" b="0"/>
                  <wp:docPr id="1" name="Рисунок 17" descr="C:\Users\Admin\Downloads\куар код сад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куар код садика.jpeg"/>
                          <pic:cNvPicPr>
                            <a:picLocks noChangeAspect="1" noChangeArrowheads="1"/>
                          </pic:cNvPicPr>
                        </pic:nvPicPr>
                        <pic:blipFill>
                          <a:blip r:embed="rId13"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r>
              <w:rPr>
                <w:noProof/>
                <w:lang w:val="tt-RU" w:eastAsia="ru-RU"/>
              </w:rPr>
              <w:t xml:space="preserve">  </w:t>
            </w:r>
            <w:r w:rsidR="00D90B39" w:rsidRPr="00266F4C">
              <w:rPr>
                <w:b/>
                <w:noProof/>
                <w:color w:val="7030A0"/>
              </w:rPr>
              <w:t>МБМБУ «Арча 2 нче балалар бакчасы»</w:t>
            </w:r>
            <w:r>
              <w:rPr>
                <w:b/>
                <w:noProof/>
                <w:color w:val="7030A0"/>
                <w:lang w:val="tt-RU"/>
              </w:rPr>
              <w:t xml:space="preserve">  </w:t>
            </w:r>
            <w:r>
              <w:rPr>
                <w:b/>
                <w:noProof/>
                <w:color w:val="7030A0"/>
                <w:lang w:eastAsia="ru-RU"/>
              </w:rPr>
              <w:drawing>
                <wp:inline distT="0" distB="0" distL="0" distR="0">
                  <wp:extent cx="691121" cy="647700"/>
                  <wp:effectExtent l="19050" t="0" r="0" b="0"/>
                  <wp:docPr id="30" name="Рисунок 30" descr="C:\Users\Admin\Documents\ГУЛЬНАЗ\эмблема детскго 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cuments\ГУЛЬНАЗ\эмблема детскго сада.jpg"/>
                          <pic:cNvPicPr>
                            <a:picLocks noChangeAspect="1" noChangeArrowheads="1"/>
                          </pic:cNvPicPr>
                        </pic:nvPicPr>
                        <pic:blipFill>
                          <a:blip r:embed="rId14" cstate="print"/>
                          <a:srcRect l="11834" r="12821"/>
                          <a:stretch>
                            <a:fillRect/>
                          </a:stretch>
                        </pic:blipFill>
                        <pic:spPr bwMode="auto">
                          <a:xfrm>
                            <a:off x="0" y="0"/>
                            <a:ext cx="691121" cy="647700"/>
                          </a:xfrm>
                          <a:prstGeom prst="rect">
                            <a:avLst/>
                          </a:prstGeom>
                          <a:noFill/>
                          <a:ln w="9525">
                            <a:noFill/>
                            <a:miter lim="800000"/>
                            <a:headEnd/>
                            <a:tailEnd/>
                          </a:ln>
                        </pic:spPr>
                      </pic:pic>
                    </a:graphicData>
                  </a:graphic>
                </wp:inline>
              </w:drawing>
            </w:r>
            <w:r>
              <w:rPr>
                <w:b/>
                <w:noProof/>
                <w:color w:val="7030A0"/>
                <w:lang w:val="tt-RU"/>
              </w:rPr>
              <w:t xml:space="preserve">                    </w:t>
            </w:r>
            <w:r w:rsidRPr="00D90B39">
              <w:rPr>
                <w:noProof/>
                <w:lang w:eastAsia="ru-RU"/>
              </w:rPr>
              <w:t xml:space="preserve"> </w:t>
            </w:r>
            <w:r w:rsidRPr="00266F4C">
              <w:rPr>
                <w:b/>
                <w:noProof/>
                <w:color w:val="7030A0"/>
                <w:lang w:eastAsia="ru-RU"/>
              </w:rPr>
              <w:drawing>
                <wp:inline distT="0" distB="0" distL="0" distR="0">
                  <wp:extent cx="485775" cy="47625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rot="5400000">
                            <a:off x="0" y="0"/>
                            <a:ext cx="485775" cy="476250"/>
                          </a:xfrm>
                          <a:prstGeom prst="rect">
                            <a:avLst/>
                          </a:prstGeom>
                        </pic:spPr>
                      </pic:pic>
                    </a:graphicData>
                  </a:graphic>
                </wp:inline>
              </w:drawing>
            </w:r>
          </w:p>
        </w:tc>
      </w:tr>
      <w:tr w:rsidR="00CB3692" w:rsidRPr="00944309" w:rsidTr="00B572EC">
        <w:tc>
          <w:tcPr>
            <w:tcW w:w="884" w:type="dxa"/>
            <w:shd w:val="clear" w:color="auto" w:fill="F2F2F2" w:themeFill="background1" w:themeFillShade="F2"/>
            <w:tcMar>
              <w:top w:w="144" w:type="dxa"/>
              <w:bottom w:w="144" w:type="dxa"/>
            </w:tcMar>
            <w:vAlign w:val="center"/>
          </w:tcPr>
          <w:p w:rsidR="00CB3692" w:rsidRPr="00944309" w:rsidRDefault="00D90B39" w:rsidP="00B572EC">
            <w:pPr>
              <w:rPr>
                <w:noProof/>
              </w:rPr>
            </w:pPr>
            <w:r w:rsidRPr="00D90B39">
              <w:rPr>
                <w:noProof/>
                <w:lang w:eastAsia="ru-RU"/>
              </w:rPr>
              <w:drawing>
                <wp:inline distT="0" distB="0" distL="0" distR="0">
                  <wp:extent cx="485775" cy="47625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rot="16200000">
                            <a:off x="0" y="0"/>
                            <a:ext cx="485775" cy="476250"/>
                          </a:xfrm>
                          <a:prstGeom prst="rect">
                            <a:avLst/>
                          </a:prstGeom>
                        </pic:spPr>
                      </pic:pic>
                    </a:graphicData>
                  </a:graphic>
                </wp:inline>
              </w:drawing>
            </w:r>
          </w:p>
        </w:tc>
        <w:tc>
          <w:tcPr>
            <w:tcW w:w="13082" w:type="dxa"/>
            <w:gridSpan w:val="13"/>
            <w:shd w:val="clear" w:color="auto" w:fill="F2F2F2" w:themeFill="background1" w:themeFillShade="F2"/>
            <w:tcMar>
              <w:top w:w="144" w:type="dxa"/>
              <w:bottom w:w="144" w:type="dxa"/>
            </w:tcMar>
            <w:vAlign w:val="center"/>
          </w:tcPr>
          <w:p w:rsidR="009F7A27" w:rsidRPr="00944309" w:rsidRDefault="002D07CB" w:rsidP="00B572EC">
            <w:pPr>
              <w:pStyle w:val="a6"/>
              <w:rPr>
                <w:noProof/>
              </w:rPr>
            </w:pPr>
            <w:sdt>
              <w:sdtPr>
                <w:rPr>
                  <w:noProof/>
                  <w:color w:val="0070C0"/>
                </w:rPr>
                <w:alias w:val="Заголовок"/>
                <w:tag w:val=""/>
                <w:id w:val="1485432090"/>
                <w:placeholder>
                  <w:docPart w:val="63D13003296140B79BB1C4EF75325C8B"/>
                </w:placeholder>
                <w:dataBinding w:prefixMappings="xmlns:ns0='http://schemas.microsoft.com/office/2006/coverPageProps' " w:xpath="/ns0:CoverPageProperties[1]/ns0:Abstract[1]" w:storeItemID="{55AF091B-3C7A-41E3-B477-F2FDAA23CFDA}"/>
                <w:text/>
              </w:sdtPr>
              <w:sdtContent>
                <w:r w:rsidR="00D90B39" w:rsidRPr="00266F4C">
                  <w:rPr>
                    <w:noProof/>
                    <w:color w:val="0070C0"/>
                    <w:lang w:val="tt-RU"/>
                  </w:rPr>
                  <w:t>ЧИШМӘ БАШЫ</w:t>
                </w:r>
              </w:sdtContent>
            </w:sdt>
          </w:p>
          <w:p w:rsidR="006A57DD" w:rsidRPr="00944309" w:rsidRDefault="002D07CB" w:rsidP="00B572EC">
            <w:pPr>
              <w:pStyle w:val="af2"/>
              <w:jc w:val="center"/>
              <w:rPr>
                <w:noProof/>
              </w:rPr>
            </w:pPr>
            <w:sdt>
              <w:sdtPr>
                <w:rPr>
                  <w:noProof/>
                </w:rPr>
                <w:alias w:val="Выпуск и дата"/>
                <w:tag w:val=""/>
                <w:id w:val="1873802889"/>
                <w:placeholder>
                  <w:docPart w:val="BA23F43715BE45348662144E371AE7BB"/>
                </w:placeholder>
                <w:dataBinding w:prefixMappings="xmlns:ns0='http://purl.org/dc/elements/1.1/' xmlns:ns1='http://schemas.openxmlformats.org/package/2006/metadata/core-properties' " w:xpath="/ns1:coreProperties[1]/ns1:category[1]" w:storeItemID="{6C3C8BC8-F283-45AE-878A-BAB7291924A1}"/>
                <w:text/>
              </w:sdtPr>
              <w:sdtContent>
                <w:r w:rsidR="00871B32">
                  <w:rPr>
                    <w:noProof/>
                    <w:lang w:val="tt-RU"/>
                  </w:rPr>
                  <w:t>№3</w:t>
                </w:r>
                <w:r w:rsidR="00D90B39">
                  <w:rPr>
                    <w:noProof/>
                    <w:lang w:val="tt-RU"/>
                  </w:rPr>
                  <w:t xml:space="preserve">, </w:t>
                </w:r>
                <w:r w:rsidR="00871B32">
                  <w:rPr>
                    <w:noProof/>
                    <w:lang w:val="tt-RU"/>
                  </w:rPr>
                  <w:t>31.01.2025</w:t>
                </w:r>
                <w:r w:rsidR="00D90B39">
                  <w:rPr>
                    <w:noProof/>
                    <w:lang w:val="tt-RU"/>
                  </w:rPr>
                  <w:t xml:space="preserve"> ел</w:t>
                </w:r>
              </w:sdtContent>
            </w:sdt>
          </w:p>
        </w:tc>
        <w:tc>
          <w:tcPr>
            <w:tcW w:w="972" w:type="dxa"/>
            <w:shd w:val="clear" w:color="auto" w:fill="F2F2F2" w:themeFill="background1" w:themeFillShade="F2"/>
            <w:tcMar>
              <w:top w:w="144" w:type="dxa"/>
              <w:bottom w:w="144" w:type="dxa"/>
            </w:tcMar>
            <w:vAlign w:val="center"/>
          </w:tcPr>
          <w:p w:rsidR="00CB3692" w:rsidRPr="00944309" w:rsidRDefault="00D90B39" w:rsidP="00B572EC">
            <w:pPr>
              <w:rPr>
                <w:noProof/>
              </w:rPr>
            </w:pPr>
            <w:r w:rsidRPr="00D90B39">
              <w:rPr>
                <w:noProof/>
                <w:lang w:eastAsia="ru-RU"/>
              </w:rPr>
              <w:drawing>
                <wp:inline distT="0" distB="0" distL="0" distR="0">
                  <wp:extent cx="485775" cy="476250"/>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rot="10800000">
                            <a:off x="0" y="0"/>
                            <a:ext cx="485775" cy="476250"/>
                          </a:xfrm>
                          <a:prstGeom prst="rect">
                            <a:avLst/>
                          </a:prstGeom>
                        </pic:spPr>
                      </pic:pic>
                    </a:graphicData>
                  </a:graphic>
                </wp:inline>
              </w:drawing>
            </w:r>
          </w:p>
        </w:tc>
      </w:tr>
      <w:tr w:rsidR="009D47A6" w:rsidRPr="00A818FB" w:rsidTr="00871B32">
        <w:tc>
          <w:tcPr>
            <w:tcW w:w="7628" w:type="dxa"/>
            <w:gridSpan w:val="9"/>
            <w:shd w:val="clear" w:color="auto" w:fill="F2F2F2" w:themeFill="background1" w:themeFillShade="F2"/>
            <w:tcMar>
              <w:bottom w:w="432" w:type="dxa"/>
            </w:tcMar>
          </w:tcPr>
          <w:p w:rsidR="009D47A6" w:rsidRPr="00944309" w:rsidRDefault="00871B32" w:rsidP="00871B32">
            <w:pPr>
              <w:rPr>
                <w:noProof/>
              </w:rPr>
            </w:pPr>
            <w:r>
              <w:rPr>
                <w:noProof/>
                <w:lang w:eastAsia="ru-RU"/>
              </w:rPr>
              <w:drawing>
                <wp:inline distT="0" distB="0" distL="0" distR="0">
                  <wp:extent cx="4057650" cy="6743700"/>
                  <wp:effectExtent l="19050" t="0" r="0" b="0"/>
                  <wp:docPr id="13" name="Рисунок 6" descr="C:\Users\Admin\Desktop\фото все все все\логотип 2025 г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все все все\логотип 2025 года.jpg"/>
                          <pic:cNvPicPr>
                            <a:picLocks noChangeAspect="1" noChangeArrowheads="1"/>
                          </pic:cNvPicPr>
                        </pic:nvPicPr>
                        <pic:blipFill>
                          <a:blip r:embed="rId15">
                            <a:lum bright="-10000" contrast="10000"/>
                          </a:blip>
                          <a:srcRect l="48900" r="8500"/>
                          <a:stretch>
                            <a:fillRect/>
                          </a:stretch>
                        </pic:blipFill>
                        <pic:spPr bwMode="auto">
                          <a:xfrm>
                            <a:off x="0" y="0"/>
                            <a:ext cx="4057650" cy="6743700"/>
                          </a:xfrm>
                          <a:prstGeom prst="rect">
                            <a:avLst/>
                          </a:prstGeom>
                          <a:noFill/>
                          <a:ln w="9525">
                            <a:noFill/>
                            <a:miter lim="800000"/>
                            <a:headEnd/>
                            <a:tailEnd/>
                          </a:ln>
                        </pic:spPr>
                      </pic:pic>
                    </a:graphicData>
                  </a:graphic>
                </wp:inline>
              </w:drawing>
            </w:r>
            <w:r w:rsidR="002D07CB">
              <w:rPr>
                <w:noProof/>
                <w:lang w:eastAsia="ru-RU"/>
              </w:rPr>
              <w:pict>
                <v:shapetype id="_x0000_t202" coordsize="21600,21600" o:spt="202" path="m,l,21600r21600,l21600,xe">
                  <v:stroke joinstyle="miter"/>
                  <v:path gradientshapeok="t" o:connecttype="rect"/>
                </v:shapetype>
                <v:shape id="Надпись 43" o:spid="_x0000_s1028" type="#_x0000_t202" style="position:absolute;margin-left:291.15pt;margin-top:97.05pt;width:429pt;height:133.4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" fillcolor="#0a249b [3204]" stroked="f">
                  <v:textbox style="mso-next-textbox:#Надпись 43" inset="21.6pt,21.6pt,14.4pt,14.4pt">
                    <w:txbxContent>
                      <w:p w:rsidR="00871B32" w:rsidRPr="00871B32" w:rsidRDefault="00871B32" w:rsidP="00871B32">
                        <w:pPr>
                          <w:pStyle w:val="1"/>
                          <w:spacing w:line="240" w:lineRule="auto"/>
                          <w:jc w:val="center"/>
                          <w:rPr>
                            <w:rFonts w:ascii="Times New Roman" w:hAnsi="Times New Roman" w:cs="Times New Roman"/>
                            <w:sz w:val="72"/>
                            <w:szCs w:val="72"/>
                            <w:lang w:val="tt-RU"/>
                          </w:rPr>
                        </w:pPr>
                        <w:r w:rsidRPr="00871B32">
                          <w:rPr>
                            <w:rFonts w:ascii="Times New Roman" w:hAnsi="Times New Roman" w:cs="Times New Roman"/>
                            <w:sz w:val="72"/>
                            <w:szCs w:val="72"/>
                            <w:lang w:val="tt-RU"/>
                          </w:rPr>
                          <w:t xml:space="preserve">2025  нче ел – </w:t>
                        </w:r>
                      </w:p>
                      <w:p w:rsidR="009B3570" w:rsidRPr="00C36A13" w:rsidRDefault="00871B32" w:rsidP="00871B32">
                        <w:pPr>
                          <w:pStyle w:val="1"/>
                          <w:spacing w:line="240" w:lineRule="auto"/>
                          <w:jc w:val="center"/>
                          <w:rPr>
                            <w:rFonts w:ascii="Times New Roman" w:hAnsi="Times New Roman" w:cs="Times New Roman"/>
                            <w:sz w:val="72"/>
                            <w:szCs w:val="72"/>
                            <w:lang w:val="tt-RU"/>
                          </w:rPr>
                        </w:pPr>
                        <w:r w:rsidRPr="00871B32">
                          <w:rPr>
                            <w:rFonts w:ascii="Times New Roman" w:hAnsi="Times New Roman" w:cs="Times New Roman"/>
                            <w:sz w:val="72"/>
                            <w:szCs w:val="72"/>
                            <w:lang w:val="tt-RU"/>
                          </w:rPr>
                          <w:t>Ватанны  саклаучылар елы</w:t>
                        </w:r>
                      </w:p>
                      <w:p w:rsidR="009B3570" w:rsidRPr="00C36A13" w:rsidRDefault="009B3570" w:rsidP="00C36A13">
                        <w:pPr>
                          <w:rPr>
                            <w:lang w:val="tt-RU"/>
                          </w:rPr>
                        </w:pPr>
                      </w:p>
                    </w:txbxContent>
                  </v:textbox>
                </v:shape>
              </w:pict>
            </w:r>
          </w:p>
        </w:tc>
        <w:tc>
          <w:tcPr>
            <w:tcW w:w="7310" w:type="dxa"/>
            <w:gridSpan w:val="6"/>
            <w:shd w:val="clear" w:color="auto" w:fill="F2F2F2" w:themeFill="background1" w:themeFillShade="F2"/>
            <w:tcMar>
              <w:bottom w:w="432" w:type="dxa"/>
            </w:tcMar>
            <w:vAlign w:val="bottom"/>
          </w:tcPr>
          <w:p w:rsidR="009D47A6" w:rsidRPr="00F67729" w:rsidRDefault="007A6DF5" w:rsidP="00962DAF">
            <w:pPr>
              <w:pStyle w:val="21"/>
              <w:jc w:val="both"/>
              <w:rPr>
                <w:rFonts w:ascii="Times New Roman" w:hAnsi="Times New Roman" w:cs="Times New Roman"/>
                <w:noProof/>
                <w:color w:val="002060"/>
                <w:sz w:val="32"/>
                <w:szCs w:val="32"/>
                <w:lang w:val="tt-RU"/>
              </w:rPr>
            </w:pPr>
            <w:r w:rsidRPr="00F67729">
              <w:rPr>
                <w:rFonts w:ascii="Times New Roman" w:hAnsi="Times New Roman" w:cs="Times New Roman"/>
                <w:color w:val="002060"/>
                <w:sz w:val="32"/>
                <w:szCs w:val="32"/>
                <w:shd w:val="clear" w:color="auto" w:fill="FFFFFF"/>
              </w:rPr>
              <w:t>Бөек Ватан сугышында Җиңүнең 80 еллыгы уңаеннан 2025 ел Россиядә Ватанны саклаучылар елы дип игълан ителде. Ватанны саклаучылар елы-календарь датасы гына түгел, ә милли бердәмлек һәм патриотизм символы. Бу илебезнең суверенитетын һәм иминлеген саклаган һәм яклауны дәвам иткән кешеләргә тирән рәхмәт белдерү. Бу ел безгә тарихи хәтернең мөһимлеген һәм дөньяның мәңгелек кыйммәтен искә төшерә, аны Ватанны саклаучылар үзләренең батырлыклары һәм фидакарьлекләре белән саклыйлар.</w:t>
            </w:r>
          </w:p>
        </w:tc>
      </w:tr>
      <w:tr w:rsidR="00CB3692" w:rsidRPr="00D4793D" w:rsidTr="00B572EC">
        <w:trPr>
          <w:trHeight w:val="187"/>
        </w:trPr>
        <w:tc>
          <w:tcPr>
            <w:tcW w:w="4980" w:type="dxa"/>
            <w:gridSpan w:val="4"/>
            <w:tcBorders>
              <w:right w:val="single" w:sz="2" w:space="0" w:color="D9D9D9" w:themeColor="background1" w:themeShade="D9"/>
            </w:tcBorders>
            <w:tcMar>
              <w:bottom w:w="432" w:type="dxa"/>
              <w:right w:w="360" w:type="dxa"/>
            </w:tcMar>
          </w:tcPr>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Туган ил ул — алтын арышлар,</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Туган ил ул — зифа камышлар.</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Туган ил ул — иркен болыннар,</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Болыннарда нәни колыннар.</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 </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Туган ил ул — зәңгәр диңгезләр,</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Туган туфрак, үскән нигезләр.</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Туган илдә барыбыз бертуган,</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Бик кадерле безгә ул шуңа.</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 </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Туган ил ул була бер генә,</w:t>
            </w:r>
          </w:p>
          <w:p w:rsidR="00F67729" w:rsidRPr="00F67729" w:rsidRDefault="00F67729" w:rsidP="00F67729">
            <w:pPr>
              <w:spacing w:before="120" w:after="120"/>
              <w:rPr>
                <w:rFonts w:ascii="Times New Roman" w:eastAsia="Times New Roman" w:hAnsi="Times New Roman" w:cs="Times New Roman"/>
                <w:color w:val="000000"/>
                <w:sz w:val="32"/>
                <w:szCs w:val="32"/>
                <w:lang w:eastAsia="ru-RU"/>
              </w:rPr>
            </w:pPr>
            <w:r w:rsidRPr="00F67729">
              <w:rPr>
                <w:rFonts w:ascii="Times New Roman" w:eastAsia="Times New Roman" w:hAnsi="Times New Roman" w:cs="Times New Roman"/>
                <w:color w:val="000000"/>
                <w:sz w:val="32"/>
                <w:szCs w:val="32"/>
                <w:lang w:eastAsia="ru-RU"/>
              </w:rPr>
              <w:t>Туган илнең кадерен бел генә.</w:t>
            </w:r>
          </w:p>
          <w:p w:rsidR="00F67729" w:rsidRPr="00F67729" w:rsidRDefault="00F67729" w:rsidP="00B572EC">
            <w:pPr>
              <w:pStyle w:val="af1"/>
              <w:jc w:val="right"/>
              <w:rPr>
                <w:rFonts w:ascii="Times New Roman" w:hAnsi="Times New Roman" w:cs="Times New Roman"/>
                <w:i/>
                <w:noProof/>
                <w:sz w:val="32"/>
                <w:szCs w:val="32"/>
              </w:rPr>
            </w:pPr>
          </w:p>
          <w:p w:rsidR="00A818FB" w:rsidRDefault="00F67729" w:rsidP="00B572EC">
            <w:pPr>
              <w:pStyle w:val="af1"/>
              <w:jc w:val="right"/>
              <w:rPr>
                <w:rFonts w:ascii="Times New Roman" w:hAnsi="Times New Roman" w:cs="Times New Roman"/>
                <w:i/>
                <w:noProof/>
                <w:sz w:val="32"/>
                <w:szCs w:val="32"/>
                <w:lang w:val="tt-RU"/>
              </w:rPr>
            </w:pPr>
            <w:r>
              <w:rPr>
                <w:rFonts w:ascii="Times New Roman" w:hAnsi="Times New Roman" w:cs="Times New Roman"/>
                <w:i/>
                <w:noProof/>
                <w:sz w:val="32"/>
                <w:szCs w:val="32"/>
                <w:lang w:val="tt-RU"/>
              </w:rPr>
              <w:t>Зәкия Туфайлова</w:t>
            </w:r>
          </w:p>
          <w:p w:rsidR="00AC0BBF" w:rsidRDefault="00AC0BBF" w:rsidP="00B572EC">
            <w:pPr>
              <w:pStyle w:val="af1"/>
              <w:jc w:val="right"/>
              <w:rPr>
                <w:rFonts w:ascii="Times New Roman" w:hAnsi="Times New Roman" w:cs="Times New Roman"/>
                <w:i/>
                <w:noProof/>
                <w:sz w:val="32"/>
                <w:szCs w:val="32"/>
                <w:lang w:val="tt-RU"/>
              </w:rPr>
            </w:pPr>
          </w:p>
          <w:p w:rsidR="00AC0BBF" w:rsidRDefault="00AC0BBF" w:rsidP="00B572EC">
            <w:pPr>
              <w:pStyle w:val="af1"/>
              <w:jc w:val="center"/>
              <w:rPr>
                <w:rFonts w:ascii="Times New Roman" w:hAnsi="Times New Roman" w:cs="Times New Roman"/>
                <w:i/>
                <w:noProof/>
                <w:sz w:val="32"/>
                <w:szCs w:val="32"/>
                <w:lang w:val="tt-RU"/>
              </w:rPr>
            </w:pPr>
          </w:p>
          <w:p w:rsidR="00AC0BBF" w:rsidRPr="00650559" w:rsidRDefault="00AC0BBF" w:rsidP="00B572EC">
            <w:pPr>
              <w:pStyle w:val="af1"/>
              <w:jc w:val="right"/>
              <w:rPr>
                <w:rFonts w:ascii="Times New Roman" w:hAnsi="Times New Roman" w:cs="Times New Roman"/>
                <w:b/>
                <w:i/>
                <w:noProof/>
                <w:sz w:val="32"/>
                <w:szCs w:val="32"/>
                <w:lang w:val="tt-RU"/>
              </w:rPr>
            </w:pPr>
          </w:p>
        </w:tc>
        <w:tc>
          <w:tcPr>
            <w:tcW w:w="4979" w:type="dxa"/>
            <w:gridSpan w:val="7"/>
            <w:tcBorders>
              <w:left w:val="single" w:sz="2" w:space="0" w:color="D9D9D9" w:themeColor="background1" w:themeShade="D9"/>
              <w:right w:val="single" w:sz="2" w:space="0" w:color="D9D9D9" w:themeColor="background1" w:themeShade="D9"/>
            </w:tcBorders>
            <w:tcMar>
              <w:left w:w="360" w:type="dxa"/>
              <w:bottom w:w="432" w:type="dxa"/>
              <w:right w:w="360" w:type="dxa"/>
            </w:tcMar>
          </w:tcPr>
          <w:p w:rsidR="007145D1" w:rsidRPr="007145D1" w:rsidRDefault="00A818FB" w:rsidP="007145D1">
            <w:pPr>
              <w:jc w:val="both"/>
              <w:rPr>
                <w:rFonts w:ascii="Times New Roman" w:hAnsi="Times New Roman" w:cs="Times New Roman"/>
                <w:noProof/>
                <w:sz w:val="30"/>
                <w:szCs w:val="30"/>
                <w:lang w:val="tt-RU"/>
              </w:rPr>
            </w:pPr>
            <w:r>
              <w:rPr>
                <w:noProof/>
                <w:sz w:val="28"/>
                <w:szCs w:val="28"/>
                <w:lang w:val="tt-RU"/>
              </w:rPr>
              <w:t xml:space="preserve">   </w:t>
            </w:r>
            <w:r w:rsidR="0065388A" w:rsidRPr="0065388A">
              <w:rPr>
                <w:rFonts w:ascii="Times New Roman" w:hAnsi="Times New Roman" w:cs="Times New Roman"/>
                <w:noProof/>
                <w:sz w:val="30"/>
                <w:szCs w:val="30"/>
                <w:lang w:val="tt-RU"/>
              </w:rPr>
              <w:t>Кадерле дуслар</w:t>
            </w:r>
            <w:r w:rsidR="00531F68">
              <w:rPr>
                <w:rFonts w:ascii="Times New Roman" w:hAnsi="Times New Roman" w:cs="Times New Roman"/>
                <w:noProof/>
                <w:sz w:val="30"/>
                <w:szCs w:val="30"/>
                <w:lang w:val="tt-RU"/>
              </w:rPr>
              <w:t xml:space="preserve">! </w:t>
            </w:r>
            <w:r w:rsidR="007145D1">
              <w:rPr>
                <w:rFonts w:ascii="Times New Roman" w:hAnsi="Times New Roman" w:cs="Times New Roman"/>
                <w:noProof/>
                <w:sz w:val="30"/>
                <w:szCs w:val="30"/>
                <w:lang w:val="tt-RU"/>
              </w:rPr>
              <w:t>Якынлашып килүче</w:t>
            </w:r>
            <w:r w:rsidR="007145D1" w:rsidRPr="007145D1">
              <w:rPr>
                <w:lang w:val="tt-RU"/>
              </w:rPr>
              <w:t xml:space="preserve"> </w:t>
            </w:r>
            <w:r w:rsidR="007145D1" w:rsidRPr="007145D1">
              <w:rPr>
                <w:rFonts w:ascii="Times New Roman" w:hAnsi="Times New Roman" w:cs="Times New Roman"/>
                <w:noProof/>
                <w:sz w:val="30"/>
                <w:szCs w:val="30"/>
                <w:lang w:val="tt-RU"/>
              </w:rPr>
              <w:t xml:space="preserve">23 </w:t>
            </w:r>
            <w:r w:rsidR="007145D1">
              <w:rPr>
                <w:rFonts w:ascii="Times New Roman" w:hAnsi="Times New Roman" w:cs="Times New Roman"/>
                <w:noProof/>
                <w:sz w:val="30"/>
                <w:szCs w:val="30"/>
                <w:lang w:val="tt-RU"/>
              </w:rPr>
              <w:t>февраль — Ватанны саклаучылар кө</w:t>
            </w:r>
            <w:r w:rsidR="007145D1" w:rsidRPr="007145D1">
              <w:rPr>
                <w:rFonts w:ascii="Times New Roman" w:hAnsi="Times New Roman" w:cs="Times New Roman"/>
                <w:noProof/>
                <w:sz w:val="30"/>
                <w:szCs w:val="30"/>
                <w:lang w:val="tt-RU"/>
              </w:rPr>
              <w:t>не – батырлык, намус hәм кыюлык көне белән ихластан котлыйбыз сезне.</w:t>
            </w:r>
            <w:r w:rsidR="007145D1">
              <w:rPr>
                <w:rFonts w:ascii="Times New Roman" w:hAnsi="Times New Roman" w:cs="Times New Roman"/>
                <w:noProof/>
                <w:sz w:val="30"/>
                <w:szCs w:val="30"/>
                <w:lang w:val="tt-RU"/>
              </w:rPr>
              <w:t xml:space="preserve"> </w:t>
            </w:r>
            <w:r w:rsidR="00F67729">
              <w:rPr>
                <w:rFonts w:ascii="Times New Roman" w:hAnsi="Times New Roman" w:cs="Times New Roman"/>
                <w:noProof/>
                <w:sz w:val="30"/>
                <w:szCs w:val="30"/>
                <w:lang w:val="tt-RU"/>
              </w:rPr>
              <w:t>Бу</w:t>
            </w:r>
            <w:r w:rsidR="007145D1" w:rsidRPr="007145D1">
              <w:rPr>
                <w:rFonts w:ascii="Times New Roman" w:hAnsi="Times New Roman" w:cs="Times New Roman"/>
                <w:noProof/>
                <w:sz w:val="30"/>
                <w:szCs w:val="30"/>
                <w:lang w:val="tt-RU"/>
              </w:rPr>
              <w:t xml:space="preserve"> бәйрәм көчле рухлылык, ир-егетлəрнең кыюлык, намус һəм абруй шикелле сыйфатларга ия булуларын тагын бер кат раслый торган тантана.</w:t>
            </w:r>
          </w:p>
          <w:p w:rsidR="007145D1" w:rsidRPr="007145D1" w:rsidRDefault="007145D1" w:rsidP="007145D1">
            <w:pPr>
              <w:jc w:val="both"/>
              <w:rPr>
                <w:rFonts w:ascii="Times New Roman" w:hAnsi="Times New Roman" w:cs="Times New Roman"/>
                <w:noProof/>
                <w:sz w:val="30"/>
                <w:szCs w:val="30"/>
                <w:lang w:val="tt-RU"/>
              </w:rPr>
            </w:pPr>
            <w:r w:rsidRPr="007145D1">
              <w:rPr>
                <w:rFonts w:ascii="Times New Roman" w:hAnsi="Times New Roman" w:cs="Times New Roman"/>
                <w:noProof/>
                <w:sz w:val="30"/>
                <w:szCs w:val="30"/>
                <w:lang w:val="tt-RU"/>
              </w:rPr>
              <w:t>Туган илгә һəм үз халкыңа хезмəт итү ул, туган илен чын күңелдән сөюче гражданнарның һәрчак иң югары максаты булды һəм шулай ук булып калса иде.</w:t>
            </w:r>
          </w:p>
          <w:p w:rsidR="007145D1" w:rsidRDefault="007145D1" w:rsidP="007145D1">
            <w:pPr>
              <w:jc w:val="both"/>
              <w:rPr>
                <w:rFonts w:ascii="Times New Roman" w:hAnsi="Times New Roman" w:cs="Times New Roman"/>
                <w:noProof/>
                <w:sz w:val="30"/>
                <w:szCs w:val="30"/>
                <w:lang w:val="tt-RU"/>
              </w:rPr>
            </w:pPr>
            <w:r w:rsidRPr="007145D1">
              <w:rPr>
                <w:rFonts w:ascii="Times New Roman" w:hAnsi="Times New Roman" w:cs="Times New Roman"/>
                <w:noProof/>
                <w:sz w:val="30"/>
                <w:szCs w:val="30"/>
                <w:lang w:val="tt-RU"/>
              </w:rPr>
              <w:t xml:space="preserve">Сезгә һәм якыннарыгызга тыныч күк йөзе, ныклы сәламәтлек, бәхет-шатлык, рухи һәм матди байлык, һәр эшегездә бары тик уңышлар гына телибез. </w:t>
            </w:r>
          </w:p>
          <w:p w:rsidR="00B37352" w:rsidRPr="00B37352" w:rsidRDefault="00B37352" w:rsidP="007145D1">
            <w:pPr>
              <w:jc w:val="right"/>
              <w:rPr>
                <w:rFonts w:ascii="Times New Roman" w:hAnsi="Times New Roman" w:cs="Times New Roman"/>
                <w:i/>
                <w:noProof/>
                <w:sz w:val="24"/>
                <w:szCs w:val="24"/>
                <w:lang w:val="tt-RU"/>
              </w:rPr>
            </w:pPr>
            <w:r w:rsidRPr="00B37352">
              <w:rPr>
                <w:rFonts w:ascii="Times New Roman" w:hAnsi="Times New Roman" w:cs="Times New Roman"/>
                <w:i/>
                <w:noProof/>
                <w:sz w:val="24"/>
                <w:szCs w:val="24"/>
                <w:lang w:val="tt-RU"/>
              </w:rPr>
              <w:t>Балалар бакчасы хезмәткәрләре</w:t>
            </w:r>
          </w:p>
        </w:tc>
        <w:tc>
          <w:tcPr>
            <w:tcW w:w="4979" w:type="dxa"/>
            <w:gridSpan w:val="4"/>
            <w:tcBorders>
              <w:left w:val="single" w:sz="2" w:space="0" w:color="D9D9D9" w:themeColor="background1" w:themeShade="D9"/>
            </w:tcBorders>
            <w:tcMar>
              <w:left w:w="360" w:type="dxa"/>
              <w:bottom w:w="432" w:type="dxa"/>
            </w:tcMar>
          </w:tcPr>
          <w:p w:rsidR="00B37352" w:rsidRPr="0065388A" w:rsidRDefault="00B37352" w:rsidP="00B572EC">
            <w:pPr>
              <w:jc w:val="both"/>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 xml:space="preserve">Хөрмәтле </w:t>
            </w:r>
            <w:r w:rsidR="008403C6" w:rsidRPr="0065388A">
              <w:rPr>
                <w:rFonts w:ascii="Times New Roman" w:hAnsi="Times New Roman" w:cs="Times New Roman"/>
                <w:noProof/>
                <w:sz w:val="32"/>
                <w:szCs w:val="32"/>
                <w:lang w:val="tt-RU"/>
              </w:rPr>
              <w:t>әти</w:t>
            </w:r>
            <w:r w:rsidRPr="0065388A">
              <w:rPr>
                <w:rFonts w:ascii="Times New Roman" w:hAnsi="Times New Roman" w:cs="Times New Roman"/>
                <w:noProof/>
                <w:sz w:val="32"/>
                <w:szCs w:val="32"/>
                <w:lang w:val="tt-RU"/>
              </w:rPr>
              <w:t>ләр</w:t>
            </w:r>
            <w:r w:rsidR="00962DAF">
              <w:rPr>
                <w:rFonts w:ascii="Times New Roman" w:hAnsi="Times New Roman" w:cs="Times New Roman"/>
                <w:noProof/>
                <w:sz w:val="32"/>
                <w:szCs w:val="32"/>
                <w:lang w:val="tt-RU"/>
              </w:rPr>
              <w:t>, абыйлар, бабайлар</w:t>
            </w:r>
            <w:r w:rsidRPr="0065388A">
              <w:rPr>
                <w:rFonts w:ascii="Times New Roman" w:hAnsi="Times New Roman" w:cs="Times New Roman"/>
                <w:noProof/>
                <w:sz w:val="32"/>
                <w:szCs w:val="32"/>
                <w:lang w:val="tt-RU"/>
              </w:rPr>
              <w:t xml:space="preserve">! Сезне </w:t>
            </w:r>
            <w:r w:rsidR="00962DAF">
              <w:rPr>
                <w:rFonts w:ascii="Times New Roman" w:hAnsi="Times New Roman" w:cs="Times New Roman"/>
                <w:noProof/>
                <w:sz w:val="32"/>
                <w:szCs w:val="32"/>
                <w:lang w:val="tt-RU"/>
              </w:rPr>
              <w:t>23 нче феврал</w:t>
            </w:r>
            <w:r w:rsidR="00962DAF" w:rsidRPr="00962DAF">
              <w:rPr>
                <w:rFonts w:ascii="Times New Roman" w:hAnsi="Times New Roman" w:cs="Times New Roman"/>
                <w:noProof/>
                <w:sz w:val="32"/>
                <w:szCs w:val="32"/>
                <w:lang w:val="tt-RU"/>
              </w:rPr>
              <w:t>ь</w:t>
            </w:r>
            <w:r w:rsidR="00962DAF">
              <w:rPr>
                <w:rFonts w:ascii="Times New Roman" w:hAnsi="Times New Roman" w:cs="Times New Roman"/>
                <w:noProof/>
                <w:sz w:val="32"/>
                <w:szCs w:val="32"/>
                <w:lang w:val="tt-RU"/>
              </w:rPr>
              <w:t>- Ватанны саклаучылар көненә багышланган</w:t>
            </w:r>
            <w:r w:rsidR="008403C6" w:rsidRPr="0065388A">
              <w:rPr>
                <w:rFonts w:ascii="Times New Roman" w:hAnsi="Times New Roman" w:cs="Times New Roman"/>
                <w:noProof/>
                <w:sz w:val="32"/>
                <w:szCs w:val="32"/>
                <w:lang w:val="tt-RU"/>
              </w:rPr>
              <w:t xml:space="preserve"> </w:t>
            </w:r>
            <w:r w:rsidRPr="0065388A">
              <w:rPr>
                <w:rFonts w:ascii="Times New Roman" w:hAnsi="Times New Roman" w:cs="Times New Roman"/>
                <w:noProof/>
                <w:sz w:val="32"/>
                <w:szCs w:val="32"/>
                <w:lang w:val="tt-RU"/>
              </w:rPr>
              <w:t>бәйрәм</w:t>
            </w:r>
            <w:r w:rsidR="00B77958" w:rsidRPr="0065388A">
              <w:rPr>
                <w:rFonts w:ascii="Times New Roman" w:hAnsi="Times New Roman" w:cs="Times New Roman"/>
                <w:noProof/>
                <w:sz w:val="32"/>
                <w:szCs w:val="32"/>
                <w:lang w:val="tt-RU"/>
              </w:rPr>
              <w:t xml:space="preserve"> кичәләренә чакырабыз!</w:t>
            </w:r>
          </w:p>
          <w:p w:rsidR="00B37352" w:rsidRPr="0065388A" w:rsidRDefault="00962DAF"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17</w:t>
            </w:r>
            <w:r w:rsidR="008403C6" w:rsidRPr="0065388A">
              <w:rPr>
                <w:rFonts w:ascii="Times New Roman" w:hAnsi="Times New Roman" w:cs="Times New Roman"/>
                <w:noProof/>
                <w:sz w:val="28"/>
                <w:szCs w:val="28"/>
                <w:lang w:val="tt-RU"/>
              </w:rPr>
              <w:t xml:space="preserve"> нче </w:t>
            </w:r>
            <w:r>
              <w:rPr>
                <w:rFonts w:ascii="Times New Roman" w:hAnsi="Times New Roman" w:cs="Times New Roman"/>
                <w:noProof/>
                <w:sz w:val="28"/>
                <w:szCs w:val="28"/>
                <w:lang w:val="tt-RU"/>
              </w:rPr>
              <w:t>феврал</w:t>
            </w:r>
            <w:r w:rsidR="00B37352" w:rsidRPr="0065388A">
              <w:rPr>
                <w:rFonts w:ascii="Times New Roman" w:hAnsi="Times New Roman" w:cs="Times New Roman"/>
                <w:noProof/>
                <w:sz w:val="28"/>
                <w:szCs w:val="28"/>
                <w:lang w:val="tt-RU"/>
              </w:rPr>
              <w:t>ь:</w:t>
            </w:r>
          </w:p>
          <w:p w:rsidR="00CB3692" w:rsidRPr="0065388A" w:rsidRDefault="00B37352"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 xml:space="preserve">- </w:t>
            </w:r>
            <w:r w:rsidR="00962DAF">
              <w:rPr>
                <w:rFonts w:ascii="Times New Roman" w:hAnsi="Times New Roman" w:cs="Times New Roman"/>
                <w:noProof/>
                <w:sz w:val="28"/>
                <w:szCs w:val="28"/>
                <w:lang w:val="tt-RU"/>
              </w:rPr>
              <w:t xml:space="preserve">икенче </w:t>
            </w:r>
            <w:r w:rsidRPr="0065388A">
              <w:rPr>
                <w:rFonts w:ascii="Times New Roman" w:hAnsi="Times New Roman" w:cs="Times New Roman"/>
                <w:noProof/>
                <w:sz w:val="28"/>
                <w:szCs w:val="28"/>
                <w:lang w:val="tt-RU"/>
              </w:rPr>
              <w:t>кечкенәләр төркеме, вакыты</w:t>
            </w:r>
            <w:r w:rsidR="00B77958" w:rsidRPr="0065388A">
              <w:rPr>
                <w:rFonts w:ascii="Times New Roman" w:hAnsi="Times New Roman" w:cs="Times New Roman"/>
                <w:noProof/>
                <w:sz w:val="28"/>
                <w:szCs w:val="28"/>
                <w:lang w:val="tt-RU"/>
              </w:rPr>
              <w:t xml:space="preserve"> - </w:t>
            </w:r>
            <w:r w:rsidR="00962DAF">
              <w:rPr>
                <w:rFonts w:ascii="Times New Roman" w:hAnsi="Times New Roman" w:cs="Times New Roman"/>
                <w:noProof/>
                <w:sz w:val="28"/>
                <w:szCs w:val="28"/>
                <w:lang w:val="tt-RU"/>
              </w:rPr>
              <w:t>09</w:t>
            </w:r>
            <w:r w:rsidRPr="0065388A">
              <w:rPr>
                <w:rFonts w:ascii="Times New Roman" w:hAnsi="Times New Roman" w:cs="Times New Roman"/>
                <w:noProof/>
                <w:sz w:val="28"/>
                <w:szCs w:val="28"/>
                <w:lang w:val="tt-RU"/>
              </w:rPr>
              <w:t>.30;</w:t>
            </w:r>
          </w:p>
          <w:p w:rsidR="00B37352" w:rsidRPr="0065388A" w:rsidRDefault="00962DAF"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кечкенәләр төркеме №2, вакыты – 10.15</w:t>
            </w:r>
            <w:r w:rsidR="00B37352" w:rsidRPr="0065388A">
              <w:rPr>
                <w:rFonts w:ascii="Times New Roman" w:hAnsi="Times New Roman" w:cs="Times New Roman"/>
                <w:noProof/>
                <w:sz w:val="28"/>
                <w:szCs w:val="28"/>
                <w:lang w:val="tt-RU"/>
              </w:rPr>
              <w:t>;</w:t>
            </w:r>
          </w:p>
          <w:p w:rsidR="00B37352" w:rsidRPr="0065388A" w:rsidRDefault="007145D1"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18</w:t>
            </w:r>
            <w:r w:rsidR="008403C6" w:rsidRPr="0065388A">
              <w:rPr>
                <w:rFonts w:ascii="Times New Roman" w:hAnsi="Times New Roman" w:cs="Times New Roman"/>
                <w:noProof/>
                <w:sz w:val="28"/>
                <w:szCs w:val="28"/>
                <w:lang w:val="tt-RU"/>
              </w:rPr>
              <w:t xml:space="preserve"> нче </w:t>
            </w:r>
            <w:r>
              <w:rPr>
                <w:rFonts w:ascii="Times New Roman" w:hAnsi="Times New Roman" w:cs="Times New Roman"/>
                <w:noProof/>
                <w:sz w:val="28"/>
                <w:szCs w:val="28"/>
                <w:lang w:val="tt-RU"/>
              </w:rPr>
              <w:t>феврал</w:t>
            </w:r>
            <w:r w:rsidR="00B37352" w:rsidRPr="0065388A">
              <w:rPr>
                <w:rFonts w:ascii="Times New Roman" w:hAnsi="Times New Roman" w:cs="Times New Roman"/>
                <w:noProof/>
                <w:sz w:val="28"/>
                <w:szCs w:val="28"/>
                <w:lang w:val="tt-RU"/>
              </w:rPr>
              <w:t>ь:</w:t>
            </w:r>
          </w:p>
          <w:p w:rsidR="00B77958" w:rsidRDefault="00B77958"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w:t>
            </w:r>
            <w:r w:rsidR="007145D1">
              <w:rPr>
                <w:rFonts w:ascii="Times New Roman" w:hAnsi="Times New Roman" w:cs="Times New Roman"/>
                <w:noProof/>
                <w:sz w:val="28"/>
                <w:szCs w:val="28"/>
                <w:lang w:val="tt-RU"/>
              </w:rPr>
              <w:t xml:space="preserve"> </w:t>
            </w:r>
            <w:r w:rsidR="008403C6" w:rsidRPr="0065388A">
              <w:rPr>
                <w:rFonts w:ascii="Times New Roman" w:hAnsi="Times New Roman" w:cs="Times New Roman"/>
                <w:noProof/>
                <w:sz w:val="28"/>
                <w:szCs w:val="28"/>
                <w:lang w:val="tt-RU"/>
              </w:rPr>
              <w:t>кечкенәләр төркеме</w:t>
            </w:r>
            <w:r w:rsidR="007145D1">
              <w:rPr>
                <w:rFonts w:ascii="Times New Roman" w:hAnsi="Times New Roman" w:cs="Times New Roman"/>
                <w:noProof/>
                <w:sz w:val="28"/>
                <w:szCs w:val="28"/>
                <w:lang w:val="tt-RU"/>
              </w:rPr>
              <w:t xml:space="preserve"> №1, вакыты – 10.30</w:t>
            </w:r>
            <w:r w:rsidRPr="0065388A">
              <w:rPr>
                <w:rFonts w:ascii="Times New Roman" w:hAnsi="Times New Roman" w:cs="Times New Roman"/>
                <w:noProof/>
                <w:sz w:val="28"/>
                <w:szCs w:val="28"/>
                <w:lang w:val="tt-RU"/>
              </w:rPr>
              <w:t>;</w:t>
            </w:r>
          </w:p>
          <w:p w:rsidR="007145D1" w:rsidRPr="0065388A" w:rsidRDefault="007145D1"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19 нчы  феврал</w:t>
            </w:r>
            <w:r w:rsidRPr="0065388A">
              <w:rPr>
                <w:rFonts w:ascii="Times New Roman" w:hAnsi="Times New Roman" w:cs="Times New Roman"/>
                <w:noProof/>
                <w:sz w:val="28"/>
                <w:szCs w:val="28"/>
                <w:lang w:val="tt-RU"/>
              </w:rPr>
              <w:t>ь:</w:t>
            </w:r>
          </w:p>
          <w:p w:rsidR="008403C6" w:rsidRDefault="007145D1"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-уртанчылар төркеме, вакыты – 09.30</w:t>
            </w:r>
            <w:r w:rsidR="008403C6" w:rsidRPr="0065388A">
              <w:rPr>
                <w:rFonts w:ascii="Times New Roman" w:hAnsi="Times New Roman" w:cs="Times New Roman"/>
                <w:noProof/>
                <w:sz w:val="28"/>
                <w:szCs w:val="28"/>
                <w:lang w:val="tt-RU"/>
              </w:rPr>
              <w:t>;</w:t>
            </w:r>
          </w:p>
          <w:p w:rsidR="007145D1" w:rsidRPr="0065388A" w:rsidRDefault="007145D1"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-зурлар төркеме, вакыты – 10.30;</w:t>
            </w:r>
          </w:p>
          <w:p w:rsidR="00B77958" w:rsidRPr="0065388A" w:rsidRDefault="007145D1" w:rsidP="00B572EC">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20</w:t>
            </w:r>
            <w:r w:rsidR="008403C6" w:rsidRPr="0065388A">
              <w:rPr>
                <w:rFonts w:ascii="Times New Roman" w:hAnsi="Times New Roman" w:cs="Times New Roman"/>
                <w:noProof/>
                <w:sz w:val="28"/>
                <w:szCs w:val="28"/>
                <w:lang w:val="tt-RU"/>
              </w:rPr>
              <w:t xml:space="preserve"> нче </w:t>
            </w:r>
            <w:r>
              <w:rPr>
                <w:rFonts w:ascii="Times New Roman" w:hAnsi="Times New Roman" w:cs="Times New Roman"/>
                <w:noProof/>
                <w:sz w:val="28"/>
                <w:szCs w:val="28"/>
                <w:lang w:val="tt-RU"/>
              </w:rPr>
              <w:t>феврал</w:t>
            </w:r>
            <w:r w:rsidR="00B77958" w:rsidRPr="0065388A">
              <w:rPr>
                <w:rFonts w:ascii="Times New Roman" w:hAnsi="Times New Roman" w:cs="Times New Roman"/>
                <w:noProof/>
                <w:sz w:val="28"/>
                <w:szCs w:val="28"/>
                <w:lang w:val="tt-RU"/>
              </w:rPr>
              <w:t>ь</w:t>
            </w:r>
            <w:r w:rsidR="008403C6" w:rsidRPr="0065388A">
              <w:rPr>
                <w:rFonts w:ascii="Times New Roman" w:hAnsi="Times New Roman" w:cs="Times New Roman"/>
                <w:noProof/>
                <w:sz w:val="28"/>
                <w:szCs w:val="28"/>
                <w:lang w:val="tt-RU"/>
              </w:rPr>
              <w:t>;</w:t>
            </w:r>
          </w:p>
          <w:p w:rsidR="00B37352" w:rsidRDefault="00B77958"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-мәктәпкә әзерлек төркеме, вакыты – 10.30.</w:t>
            </w:r>
          </w:p>
          <w:p w:rsidR="00AC0BBF" w:rsidRDefault="00AC0BBF" w:rsidP="00B572EC">
            <w:pPr>
              <w:spacing w:after="0"/>
              <w:rPr>
                <w:rFonts w:ascii="Times New Roman" w:hAnsi="Times New Roman" w:cs="Times New Roman"/>
                <w:noProof/>
                <w:sz w:val="24"/>
                <w:szCs w:val="24"/>
                <w:lang w:val="tt-RU" w:eastAsia="ru-RU"/>
              </w:rPr>
            </w:pPr>
          </w:p>
          <w:p w:rsidR="00F67729" w:rsidRDefault="00F67729" w:rsidP="00B572EC">
            <w:pPr>
              <w:spacing w:after="0"/>
              <w:rPr>
                <w:rFonts w:ascii="Times New Roman" w:hAnsi="Times New Roman" w:cs="Times New Roman"/>
                <w:noProof/>
                <w:sz w:val="24"/>
                <w:szCs w:val="24"/>
                <w:lang w:val="tt-RU" w:eastAsia="ru-RU"/>
              </w:rPr>
            </w:pPr>
          </w:p>
          <w:p w:rsidR="00F67729" w:rsidRDefault="00F67729" w:rsidP="00B572EC">
            <w:pPr>
              <w:spacing w:after="0"/>
              <w:rPr>
                <w:rFonts w:ascii="Times New Roman" w:hAnsi="Times New Roman" w:cs="Times New Roman"/>
                <w:noProof/>
                <w:sz w:val="24"/>
                <w:szCs w:val="24"/>
                <w:lang w:val="tt-RU" w:eastAsia="ru-RU"/>
              </w:rPr>
            </w:pPr>
          </w:p>
          <w:p w:rsidR="00F67729" w:rsidRDefault="00F67729" w:rsidP="00B572EC">
            <w:pPr>
              <w:spacing w:after="0"/>
              <w:rPr>
                <w:rFonts w:ascii="Times New Roman" w:hAnsi="Times New Roman" w:cs="Times New Roman"/>
                <w:noProof/>
                <w:sz w:val="24"/>
                <w:szCs w:val="24"/>
                <w:lang w:val="tt-RU" w:eastAsia="ru-RU"/>
              </w:rPr>
            </w:pPr>
          </w:p>
          <w:p w:rsidR="00F67729" w:rsidRDefault="008329EB" w:rsidP="008329EB">
            <w:pPr>
              <w:spacing w:after="0"/>
              <w:rPr>
                <w:rFonts w:ascii="Times New Roman" w:eastAsia="Times New Roman" w:hAnsi="Times New Roman" w:cs="Times New Roman"/>
                <w:b/>
                <w:sz w:val="32"/>
                <w:szCs w:val="32"/>
                <w:shd w:val="clear" w:color="auto" w:fill="FFFFFF"/>
                <w:lang w:val="tt-RU" w:eastAsia="ru-RU"/>
              </w:rPr>
            </w:pPr>
            <w:r w:rsidRPr="008329EB">
              <w:rPr>
                <w:rFonts w:ascii="Times New Roman" w:eastAsia="Times New Roman" w:hAnsi="Times New Roman" w:cs="Times New Roman"/>
                <w:b/>
                <w:sz w:val="32"/>
                <w:szCs w:val="32"/>
                <w:shd w:val="clear" w:color="auto" w:fill="FFFFFF"/>
                <w:lang w:val="tt-RU" w:eastAsia="ru-RU"/>
              </w:rPr>
              <w:lastRenderedPageBreak/>
              <w:t>Бердә түгел, илдә көч.</w:t>
            </w:r>
          </w:p>
          <w:p w:rsidR="008329EB" w:rsidRPr="008329EB" w:rsidRDefault="008329EB" w:rsidP="008329EB">
            <w:pPr>
              <w:spacing w:after="0"/>
              <w:jc w:val="right"/>
              <w:rPr>
                <w:rFonts w:ascii="Times New Roman" w:eastAsia="Times New Roman" w:hAnsi="Times New Roman" w:cs="Times New Roman"/>
                <w:i/>
                <w:sz w:val="28"/>
                <w:szCs w:val="28"/>
                <w:lang w:val="tt-RU" w:eastAsia="ru-RU"/>
              </w:rPr>
            </w:pPr>
            <w:r w:rsidRPr="008329EB">
              <w:rPr>
                <w:rFonts w:ascii="Times New Roman" w:eastAsia="Times New Roman" w:hAnsi="Times New Roman" w:cs="Times New Roman"/>
                <w:i/>
                <w:sz w:val="28"/>
                <w:szCs w:val="28"/>
                <w:lang w:val="tt-RU" w:eastAsia="ru-RU"/>
              </w:rPr>
              <w:t>Татар халык мәкале</w:t>
            </w:r>
          </w:p>
        </w:tc>
      </w:tr>
      <w:tr w:rsidR="0037154F" w:rsidRPr="002B5D20" w:rsidTr="00B572EC">
        <w:tc>
          <w:tcPr>
            <w:tcW w:w="11948" w:type="dxa"/>
            <w:gridSpan w:val="13"/>
          </w:tcPr>
          <w:p w:rsidR="0037154F" w:rsidRPr="00B37352" w:rsidRDefault="002D07CB" w:rsidP="00B572EC">
            <w:pPr>
              <w:rPr>
                <w:noProof/>
                <w:sz w:val="8"/>
                <w:lang w:val="tt-RU"/>
              </w:rPr>
            </w:pPr>
            <w:r w:rsidRPr="002D07CB">
              <w:rPr>
                <w:noProof/>
                <w:sz w:val="8"/>
                <w:szCs w:val="8"/>
                <w:lang w:eastAsia="ru-RU"/>
              </w:rPr>
            </w:r>
            <w:r w:rsidRPr="002D07CB">
              <w:rPr>
                <w:noProof/>
                <w:sz w:val="8"/>
                <w:szCs w:val="8"/>
                <w:lang w:eastAsia="ru-RU"/>
              </w:rPr>
              <w:pict>
                <v:line id="Прямая соединительная линия 49" o:spid="_x0000_s1033" style="visibility:visible;mso-position-horizontal-relative:char;mso-position-vertical-relative:line" from="0,0" to="56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" strokecolor="#bfbfbf [2412]" strokeweight="2pt">
                  <v:stroke linestyle="thinThin" joinstyle="miter"/>
                  <o:lock v:ext="edit" shapetype="f"/>
                  <w10:wrap type="none"/>
                  <w10:anchorlock/>
                </v:line>
              </w:pict>
            </w:r>
          </w:p>
        </w:tc>
        <w:tc>
          <w:tcPr>
            <w:tcW w:w="2990" w:type="dxa"/>
            <w:gridSpan w:val="2"/>
            <w:vMerge w:val="restart"/>
            <w:shd w:val="clear" w:color="auto" w:fill="262626" w:themeFill="text1" w:themeFillTint="D9"/>
          </w:tcPr>
          <w:p w:rsidR="0053154E" w:rsidRPr="0053154E" w:rsidRDefault="008329EB" w:rsidP="002B5D20">
            <w:pPr>
              <w:rPr>
                <w:noProof/>
                <w:lang w:val="tt-RU"/>
              </w:rPr>
            </w:pPr>
            <w:r>
              <w:rPr>
                <w:noProof/>
                <w:lang w:eastAsia="ru-RU"/>
              </w:rPr>
              <w:drawing>
                <wp:inline distT="0" distB="0" distL="0" distR="0">
                  <wp:extent cx="1809750" cy="1333500"/>
                  <wp:effectExtent l="19050" t="0" r="0" b="0"/>
                  <wp:docPr id="20" name="Рисунок 12" descr="C:\Users\Admin\Desktop\фото все все все\Зарница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фото все все все\Зарница 25.jpg"/>
                          <pic:cNvPicPr>
                            <a:picLocks noChangeAspect="1" noChangeArrowheads="1"/>
                          </pic:cNvPicPr>
                        </pic:nvPicPr>
                        <pic:blipFill>
                          <a:blip r:embed="rId16" cstate="print"/>
                          <a:srcRect/>
                          <a:stretch>
                            <a:fillRect/>
                          </a:stretch>
                        </pic:blipFill>
                        <pic:spPr bwMode="auto">
                          <a:xfrm>
                            <a:off x="0" y="0"/>
                            <a:ext cx="1809750" cy="1333500"/>
                          </a:xfrm>
                          <a:prstGeom prst="rect">
                            <a:avLst/>
                          </a:prstGeom>
                          <a:noFill/>
                          <a:ln w="9525">
                            <a:noFill/>
                            <a:miter lim="800000"/>
                            <a:headEnd/>
                            <a:tailEnd/>
                          </a:ln>
                        </pic:spPr>
                      </pic:pic>
                    </a:graphicData>
                  </a:graphic>
                </wp:inline>
              </w:drawing>
            </w:r>
            <w:r>
              <w:rPr>
                <w:noProof/>
                <w:lang w:eastAsia="ru-RU"/>
              </w:rPr>
              <w:drawing>
                <wp:inline distT="0" distB="0" distL="0" distR="0">
                  <wp:extent cx="1927224" cy="1381125"/>
                  <wp:effectExtent l="19050" t="0" r="0" b="0"/>
                  <wp:docPr id="21" name="Рисунок 13" descr="C:\Users\Admin\Desktop\фото все все все\зарница 2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фото все все все\зарница 25 2.jpg"/>
                          <pic:cNvPicPr>
                            <a:picLocks noChangeAspect="1" noChangeArrowheads="1"/>
                          </pic:cNvPicPr>
                        </pic:nvPicPr>
                        <pic:blipFill>
                          <a:blip r:embed="rId17" cstate="print"/>
                          <a:srcRect/>
                          <a:stretch>
                            <a:fillRect/>
                          </a:stretch>
                        </pic:blipFill>
                        <pic:spPr bwMode="auto">
                          <a:xfrm>
                            <a:off x="0" y="0"/>
                            <a:ext cx="1930902" cy="1383761"/>
                          </a:xfrm>
                          <a:prstGeom prst="rect">
                            <a:avLst/>
                          </a:prstGeom>
                          <a:noFill/>
                          <a:ln w="9525">
                            <a:noFill/>
                            <a:miter lim="800000"/>
                            <a:headEnd/>
                            <a:tailEnd/>
                          </a:ln>
                        </pic:spPr>
                      </pic:pic>
                    </a:graphicData>
                  </a:graphic>
                </wp:inline>
              </w:drawing>
            </w:r>
            <w:r>
              <w:rPr>
                <w:noProof/>
                <w:lang w:eastAsia="ru-RU"/>
              </w:rPr>
              <w:drawing>
                <wp:inline distT="0" distB="0" distL="0" distR="0">
                  <wp:extent cx="1838325" cy="1378744"/>
                  <wp:effectExtent l="19050" t="0" r="9525" b="0"/>
                  <wp:docPr id="22" name="Рисунок 14" descr="C:\Users\Admin\Desktop\фото все все все\зарница 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фото все все все\зарница 25 1.jpg"/>
                          <pic:cNvPicPr>
                            <a:picLocks noChangeAspect="1" noChangeArrowheads="1"/>
                          </pic:cNvPicPr>
                        </pic:nvPicPr>
                        <pic:blipFill>
                          <a:blip r:embed="rId18" cstate="print"/>
                          <a:srcRect/>
                          <a:stretch>
                            <a:fillRect/>
                          </a:stretch>
                        </pic:blipFill>
                        <pic:spPr bwMode="auto">
                          <a:xfrm>
                            <a:off x="0" y="0"/>
                            <a:ext cx="1838325" cy="1378744"/>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803402" cy="1371600"/>
                  <wp:effectExtent l="19050" t="0" r="6348" b="0"/>
                  <wp:docPr id="19" name="Рисунок 15" descr="C:\Users\Admin\Desktop\фото все все все\зарница 2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фото все все все\зарница 25 4.jpg"/>
                          <pic:cNvPicPr>
                            <a:picLocks noChangeAspect="1" noChangeArrowheads="1"/>
                          </pic:cNvPicPr>
                        </pic:nvPicPr>
                        <pic:blipFill>
                          <a:blip r:embed="rId19" cstate="print"/>
                          <a:srcRect/>
                          <a:stretch>
                            <a:fillRect/>
                          </a:stretch>
                        </pic:blipFill>
                        <pic:spPr bwMode="auto">
                          <a:xfrm>
                            <a:off x="0" y="0"/>
                            <a:ext cx="1808039" cy="1375127"/>
                          </a:xfrm>
                          <a:prstGeom prst="rect">
                            <a:avLst/>
                          </a:prstGeom>
                          <a:noFill/>
                          <a:ln w="9525">
                            <a:noFill/>
                            <a:miter lim="800000"/>
                            <a:headEnd/>
                            <a:tailEnd/>
                          </a:ln>
                        </pic:spPr>
                      </pic:pic>
                    </a:graphicData>
                  </a:graphic>
                </wp:inline>
              </w:drawing>
            </w:r>
          </w:p>
        </w:tc>
      </w:tr>
      <w:tr w:rsidR="0037154F" w:rsidRPr="004315A3" w:rsidTr="00B572EC">
        <w:tc>
          <w:tcPr>
            <w:tcW w:w="5975" w:type="dxa"/>
            <w:gridSpan w:val="5"/>
            <w:tcMar>
              <w:bottom w:w="144" w:type="dxa"/>
            </w:tcMar>
          </w:tcPr>
          <w:p w:rsidR="0037154F" w:rsidRPr="00A13668" w:rsidRDefault="00F67729" w:rsidP="00B572EC">
            <w:pPr>
              <w:pStyle w:val="31"/>
              <w:rPr>
                <w:rFonts w:ascii="Times New Roman" w:hAnsi="Times New Roman" w:cs="Times New Roman"/>
                <w:noProof/>
                <w:sz w:val="72"/>
                <w:szCs w:val="72"/>
                <w:lang w:val="tt-RU"/>
              </w:rPr>
            </w:pPr>
            <w:r>
              <w:rPr>
                <w:rFonts w:ascii="Times New Roman" w:hAnsi="Times New Roman" w:cs="Times New Roman"/>
                <w:noProof/>
                <w:sz w:val="72"/>
                <w:szCs w:val="72"/>
                <w:lang w:val="tt-RU"/>
              </w:rPr>
              <w:t>Аҗаган</w:t>
            </w:r>
          </w:p>
          <w:p w:rsidR="0037154F" w:rsidRPr="00944309" w:rsidRDefault="002D07CB" w:rsidP="00B572EC">
            <w:pPr>
              <w:rPr>
                <w:noProof/>
              </w:rPr>
            </w:pPr>
            <w:r>
              <w:rPr>
                <w:noProof/>
                <w:lang w:eastAsia="ru-RU"/>
              </w:rPr>
            </w:r>
            <w:r>
              <w:rPr>
                <w:noProof/>
                <w:lang w:eastAsia="ru-RU"/>
              </w:rPr>
              <w:pict>
                <v:line id="Прямая соединительная линия 50" o:spid="_x0000_s1032"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" strokecolor="#0a249b [3204]" strokeweight="5pt">
                  <v:stroke linestyle="thickThin" joinstyle="miter"/>
                  <o:lock v:ext="edit" shapetype="f"/>
                  <w10:wrap type="none"/>
                  <w10:anchorlock/>
                </v:line>
              </w:pict>
            </w:r>
          </w:p>
          <w:p w:rsidR="0037154F" w:rsidRPr="00531F68" w:rsidRDefault="003F7D76" w:rsidP="00B572EC">
            <w:pPr>
              <w:pStyle w:val="af4"/>
              <w:spacing w:line="360" w:lineRule="auto"/>
              <w:rPr>
                <w:rFonts w:ascii="Times New Roman" w:hAnsi="Times New Roman" w:cs="Times New Roman"/>
                <w:noProof/>
                <w:lang w:val="tt-RU"/>
              </w:rPr>
            </w:pPr>
            <w:r>
              <w:rPr>
                <w:noProof/>
                <w:lang w:val="tt-RU"/>
              </w:rPr>
              <w:t xml:space="preserve">Автор: </w:t>
            </w:r>
            <w:r w:rsidR="00531F68">
              <w:rPr>
                <w:noProof/>
                <w:lang w:val="tt-RU"/>
              </w:rPr>
              <w:t>Г</w:t>
            </w:r>
            <w:r w:rsidR="00F67729">
              <w:rPr>
                <w:rFonts w:ascii="Times New Roman" w:hAnsi="Times New Roman" w:cs="Times New Roman"/>
                <w:noProof/>
                <w:lang w:val="tt-RU"/>
              </w:rPr>
              <w:t>өлназ Мөхәмәтгалиева</w:t>
            </w:r>
          </w:p>
        </w:tc>
        <w:tc>
          <w:tcPr>
            <w:tcW w:w="2988" w:type="dxa"/>
            <w:gridSpan w:val="5"/>
            <w:vMerge w:val="restart"/>
          </w:tcPr>
          <w:p w:rsidR="002B5D20" w:rsidRPr="002B5D20" w:rsidRDefault="002B5D20" w:rsidP="008329EB">
            <w:pPr>
              <w:shd w:val="clear" w:color="auto" w:fill="FFFFFF"/>
              <w:spacing w:before="100" w:beforeAutospacing="1" w:after="100" w:afterAutospacing="1"/>
              <w:ind w:firstLine="720"/>
              <w:rPr>
                <w:rFonts w:ascii="Times New Roman" w:eastAsia="Times New Roman" w:hAnsi="Times New Roman" w:cs="Times New Roman"/>
                <w:sz w:val="28"/>
                <w:szCs w:val="28"/>
                <w:lang w:val="tt-RU" w:eastAsia="ru-RU"/>
              </w:rPr>
            </w:pPr>
          </w:p>
          <w:p w:rsidR="008329EB" w:rsidRPr="00102B4F" w:rsidRDefault="00102B4F" w:rsidP="00B572EC">
            <w:pPr>
              <w:spacing w:after="0"/>
              <w:jc w:val="both"/>
              <w:rPr>
                <w:rFonts w:ascii="Times New Roman" w:eastAsia="Times New Roman" w:hAnsi="Times New Roman" w:cs="Times New Roman"/>
                <w:sz w:val="30"/>
                <w:szCs w:val="30"/>
                <w:lang w:val="tt-RU" w:eastAsia="ru-RU"/>
              </w:rPr>
            </w:pPr>
            <w:r w:rsidRPr="00102B4F">
              <w:rPr>
                <w:rFonts w:ascii="Times New Roman" w:eastAsia="Times New Roman" w:hAnsi="Times New Roman" w:cs="Times New Roman"/>
                <w:sz w:val="30"/>
                <w:szCs w:val="30"/>
                <w:lang w:val="tt-RU" w:eastAsia="ru-RU"/>
              </w:rPr>
              <w:t>Болар барысы да балаларга граждан</w:t>
            </w:r>
            <w:r>
              <w:rPr>
                <w:rFonts w:ascii="Times New Roman" w:eastAsia="Times New Roman" w:hAnsi="Times New Roman" w:cs="Times New Roman"/>
                <w:sz w:val="30"/>
                <w:szCs w:val="30"/>
                <w:lang w:val="tt-RU" w:eastAsia="ru-RU"/>
              </w:rPr>
              <w:t>-</w:t>
            </w:r>
            <w:r w:rsidRPr="00102B4F">
              <w:rPr>
                <w:rFonts w:ascii="Times New Roman" w:eastAsia="Times New Roman" w:hAnsi="Times New Roman" w:cs="Times New Roman"/>
                <w:sz w:val="30"/>
                <w:szCs w:val="30"/>
                <w:lang w:val="tt-RU" w:eastAsia="ru-RU"/>
              </w:rPr>
              <w:t xml:space="preserve">лык һәм патриотик тәрбия бирүнең югары максатларын гамәлгә ашыру өчен бай материал бирә. </w:t>
            </w:r>
            <w:r w:rsidR="008329EB" w:rsidRPr="00102B4F">
              <w:rPr>
                <w:rFonts w:ascii="Times New Roman" w:eastAsia="Times New Roman" w:hAnsi="Times New Roman" w:cs="Times New Roman"/>
                <w:sz w:val="30"/>
                <w:szCs w:val="30"/>
                <w:lang w:val="tt-RU" w:eastAsia="ru-RU"/>
              </w:rPr>
              <w:t>«Аҗаган»  хәрби-спорт уены Ватанны саклаучылар елына багышланган план</w:t>
            </w:r>
            <w:r>
              <w:rPr>
                <w:rFonts w:ascii="Times New Roman" w:eastAsia="Times New Roman" w:hAnsi="Times New Roman" w:cs="Times New Roman"/>
                <w:sz w:val="30"/>
                <w:szCs w:val="30"/>
                <w:lang w:val="tt-RU" w:eastAsia="ru-RU"/>
              </w:rPr>
              <w:t>-</w:t>
            </w:r>
            <w:r w:rsidR="008329EB" w:rsidRPr="00102B4F">
              <w:rPr>
                <w:rFonts w:ascii="Times New Roman" w:eastAsia="Times New Roman" w:hAnsi="Times New Roman" w:cs="Times New Roman"/>
                <w:sz w:val="30"/>
                <w:szCs w:val="30"/>
                <w:lang w:val="tt-RU" w:eastAsia="ru-RU"/>
              </w:rPr>
              <w:t xml:space="preserve">ның бер эшчәнлеге булып тора. </w:t>
            </w:r>
          </w:p>
          <w:p w:rsidR="0037154F" w:rsidRPr="009A3663" w:rsidRDefault="00070809" w:rsidP="00102B4F">
            <w:pPr>
              <w:spacing w:after="0"/>
              <w:jc w:val="both"/>
              <w:rPr>
                <w:noProof/>
                <w:lang w:val="tt-RU"/>
              </w:rPr>
            </w:pPr>
            <w:r w:rsidRPr="00102B4F">
              <w:rPr>
                <w:rFonts w:ascii="Times New Roman" w:eastAsia="Times New Roman" w:hAnsi="Times New Roman" w:cs="Times New Roman"/>
                <w:sz w:val="30"/>
                <w:szCs w:val="30"/>
                <w:lang w:val="tt-RU" w:eastAsia="ru-RU"/>
              </w:rPr>
              <w:t>Безнең мәктәпкәчә белем бирү учреждениесе территориясендә уен штабы җиһазланды</w:t>
            </w:r>
            <w:r w:rsidR="00D4793D" w:rsidRPr="00102B4F">
              <w:rPr>
                <w:rFonts w:ascii="Times New Roman" w:eastAsia="Times New Roman" w:hAnsi="Times New Roman" w:cs="Times New Roman"/>
                <w:sz w:val="30"/>
                <w:szCs w:val="30"/>
                <w:lang w:val="tt-RU" w:eastAsia="ru-RU"/>
              </w:rPr>
              <w:t>-</w:t>
            </w:r>
            <w:r w:rsidRPr="00102B4F">
              <w:rPr>
                <w:rFonts w:ascii="Times New Roman" w:eastAsia="Times New Roman" w:hAnsi="Times New Roman" w:cs="Times New Roman"/>
                <w:sz w:val="30"/>
                <w:szCs w:val="30"/>
                <w:lang w:val="tt-RU" w:eastAsia="ru-RU"/>
              </w:rPr>
              <w:t xml:space="preserve">рылды. </w:t>
            </w:r>
          </w:p>
        </w:tc>
        <w:tc>
          <w:tcPr>
            <w:tcW w:w="2985" w:type="dxa"/>
            <w:gridSpan w:val="3"/>
            <w:vMerge w:val="restart"/>
          </w:tcPr>
          <w:p w:rsidR="00102B4F" w:rsidRDefault="00102B4F" w:rsidP="002B5D20">
            <w:pPr>
              <w:spacing w:after="0"/>
              <w:jc w:val="both"/>
              <w:rPr>
                <w:rFonts w:ascii="Times New Roman" w:eastAsia="Times New Roman" w:hAnsi="Times New Roman" w:cs="Times New Roman"/>
                <w:sz w:val="30"/>
                <w:szCs w:val="30"/>
                <w:lang w:val="tt-RU" w:eastAsia="ru-RU"/>
              </w:rPr>
            </w:pPr>
            <w:r w:rsidRPr="00102B4F">
              <w:rPr>
                <w:rFonts w:ascii="Times New Roman" w:eastAsia="Times New Roman" w:hAnsi="Times New Roman" w:cs="Times New Roman"/>
                <w:sz w:val="30"/>
                <w:szCs w:val="30"/>
                <w:lang w:val="tt-RU" w:eastAsia="ru-RU"/>
              </w:rPr>
              <w:t>Җирлектә тиешле билгеләр ясалып куелды. Маршрут этапларында төр</w:t>
            </w:r>
            <w:r>
              <w:rPr>
                <w:rFonts w:ascii="Times New Roman" w:eastAsia="Times New Roman" w:hAnsi="Times New Roman" w:cs="Times New Roman"/>
                <w:sz w:val="30"/>
                <w:szCs w:val="30"/>
                <w:lang w:val="tt-RU" w:eastAsia="ru-RU"/>
              </w:rPr>
              <w:t>-</w:t>
            </w:r>
            <w:r w:rsidRPr="00102B4F">
              <w:rPr>
                <w:rFonts w:ascii="Times New Roman" w:eastAsia="Times New Roman" w:hAnsi="Times New Roman" w:cs="Times New Roman"/>
                <w:sz w:val="30"/>
                <w:szCs w:val="30"/>
                <w:lang w:val="tt-RU" w:eastAsia="ru-RU"/>
              </w:rPr>
              <w:t>ле  тану билгеләре куелды. Тиешле җиһазлар әзерләнде, маршрут узуның һәр пунктында тәрбияче-ләр торды.</w:t>
            </w:r>
          </w:p>
          <w:p w:rsidR="0037154F" w:rsidRPr="00102B4F" w:rsidRDefault="008329EB" w:rsidP="002B5D20">
            <w:pPr>
              <w:spacing w:after="0"/>
              <w:jc w:val="both"/>
              <w:rPr>
                <w:rFonts w:ascii="Times New Roman" w:hAnsi="Times New Roman" w:cs="Times New Roman"/>
                <w:noProof/>
                <w:sz w:val="30"/>
                <w:szCs w:val="30"/>
                <w:lang w:val="tt-RU"/>
              </w:rPr>
            </w:pPr>
            <w:r w:rsidRPr="00102B4F">
              <w:rPr>
                <w:rFonts w:ascii="Times New Roman" w:eastAsia="Times New Roman" w:hAnsi="Times New Roman" w:cs="Times New Roman"/>
                <w:sz w:val="30"/>
                <w:szCs w:val="30"/>
                <w:lang w:val="tt-RU" w:eastAsia="ru-RU"/>
              </w:rPr>
              <w:t>Ярышлар бик күңелле үтте! Балаларның барысы да үзләренең җитезлеген, үткер</w:t>
            </w:r>
            <w:r w:rsidR="004315A3">
              <w:rPr>
                <w:rFonts w:ascii="Times New Roman" w:eastAsia="Times New Roman" w:hAnsi="Times New Roman" w:cs="Times New Roman"/>
                <w:sz w:val="30"/>
                <w:szCs w:val="30"/>
                <w:lang w:val="tt-RU" w:eastAsia="ru-RU"/>
              </w:rPr>
              <w:t>-</w:t>
            </w:r>
            <w:r w:rsidRPr="00102B4F">
              <w:rPr>
                <w:rFonts w:ascii="Times New Roman" w:eastAsia="Times New Roman" w:hAnsi="Times New Roman" w:cs="Times New Roman"/>
                <w:sz w:val="30"/>
                <w:szCs w:val="30"/>
                <w:lang w:val="tt-RU" w:eastAsia="ru-RU"/>
              </w:rPr>
              <w:t xml:space="preserve">леген, дустанә ярдәмен күрсәттеләр. </w:t>
            </w:r>
            <w:r w:rsidRPr="004315A3">
              <w:rPr>
                <w:rFonts w:ascii="Times New Roman" w:eastAsia="Times New Roman" w:hAnsi="Times New Roman" w:cs="Times New Roman"/>
                <w:sz w:val="30"/>
                <w:szCs w:val="30"/>
                <w:lang w:val="tt-RU" w:eastAsia="ru-RU"/>
              </w:rPr>
              <w:t>Нәтиҗәдә дуслык җиңде!</w:t>
            </w:r>
          </w:p>
        </w:tc>
        <w:tc>
          <w:tcPr>
            <w:tcW w:w="2990" w:type="dxa"/>
            <w:gridSpan w:val="2"/>
            <w:vMerge/>
            <w:shd w:val="clear" w:color="auto" w:fill="262626" w:themeFill="text1" w:themeFillTint="D9"/>
          </w:tcPr>
          <w:p w:rsidR="0037154F" w:rsidRPr="003F7D76" w:rsidRDefault="0037154F" w:rsidP="00B572EC">
            <w:pPr>
              <w:rPr>
                <w:noProof/>
                <w:lang w:val="tt-RU"/>
              </w:rPr>
            </w:pPr>
          </w:p>
        </w:tc>
      </w:tr>
      <w:tr w:rsidR="0037154F" w:rsidRPr="00D4793D" w:rsidTr="00B572EC">
        <w:tc>
          <w:tcPr>
            <w:tcW w:w="2987" w:type="dxa"/>
            <w:gridSpan w:val="2"/>
          </w:tcPr>
          <w:p w:rsidR="002B5D20" w:rsidRPr="00102B4F" w:rsidRDefault="002B5D20" w:rsidP="002B5D20">
            <w:pPr>
              <w:shd w:val="clear" w:color="auto" w:fill="FFFFFF"/>
              <w:spacing w:before="100" w:beforeAutospacing="1" w:after="100" w:afterAutospacing="1"/>
              <w:jc w:val="both"/>
              <w:rPr>
                <w:rFonts w:ascii="Times New Roman" w:eastAsia="Times New Roman" w:hAnsi="Times New Roman" w:cs="Times New Roman"/>
                <w:sz w:val="30"/>
                <w:szCs w:val="30"/>
                <w:lang w:val="tt-RU" w:eastAsia="ru-RU"/>
              </w:rPr>
            </w:pPr>
            <w:r w:rsidRPr="00102B4F">
              <w:rPr>
                <w:rFonts w:ascii="Times New Roman" w:eastAsia="Times New Roman" w:hAnsi="Times New Roman" w:cs="Times New Roman"/>
                <w:sz w:val="30"/>
                <w:szCs w:val="30"/>
                <w:lang w:val="tt-RU" w:eastAsia="ru-RU"/>
              </w:rPr>
              <w:t xml:space="preserve">Мәктәпкәчә яшьтәге балаларда патриотик хисләр тәрбияләү балалар бакчасының төп бурычларының берсе дип санала. Ул - якын кешеләргә, туган шәһәргә, туган илгә мәхәббәт тәрбияләүне үз эченә алган әхлакый тәрбия бирүнең бер бурычы. Әлбәттә, мондый  хисләр бер эшчәнлектә генә була алмый, бу озын һәм авыр эш нәтиҗәсе. </w:t>
            </w:r>
          </w:p>
          <w:p w:rsidR="0037154F" w:rsidRPr="00D4793D" w:rsidRDefault="002B5D20" w:rsidP="002B5D20">
            <w:pPr>
              <w:shd w:val="clear" w:color="auto" w:fill="FFFFFF"/>
              <w:spacing w:before="100" w:beforeAutospacing="1" w:after="100" w:afterAutospacing="1"/>
              <w:rPr>
                <w:rFonts w:ascii="Times New Roman" w:eastAsia="Times New Roman" w:hAnsi="Times New Roman" w:cs="Times New Roman"/>
                <w:sz w:val="28"/>
                <w:szCs w:val="28"/>
                <w:lang w:val="tt-RU" w:eastAsia="ru-RU"/>
              </w:rPr>
            </w:pPr>
            <w:r w:rsidRPr="002B5D20">
              <w:rPr>
                <w:rFonts w:ascii="Times New Roman" w:eastAsia="Times New Roman" w:hAnsi="Times New Roman" w:cs="Times New Roman"/>
                <w:sz w:val="28"/>
                <w:szCs w:val="28"/>
                <w:lang w:val="tt-RU" w:eastAsia="ru-RU"/>
              </w:rPr>
              <w:t xml:space="preserve"> </w:t>
            </w:r>
          </w:p>
        </w:tc>
        <w:tc>
          <w:tcPr>
            <w:tcW w:w="2988" w:type="dxa"/>
            <w:gridSpan w:val="3"/>
          </w:tcPr>
          <w:p w:rsidR="000056C3" w:rsidRPr="00102B4F" w:rsidRDefault="00102B4F" w:rsidP="00102B4F">
            <w:pPr>
              <w:spacing w:after="0"/>
              <w:ind w:firstLine="284"/>
              <w:jc w:val="both"/>
              <w:rPr>
                <w:noProof/>
                <w:sz w:val="30"/>
                <w:szCs w:val="30"/>
                <w:lang w:val="tt-RU"/>
              </w:rPr>
            </w:pPr>
            <w:r w:rsidRPr="00102B4F">
              <w:rPr>
                <w:rFonts w:ascii="Times New Roman" w:eastAsia="Times New Roman" w:hAnsi="Times New Roman" w:cs="Times New Roman"/>
                <w:sz w:val="30"/>
                <w:szCs w:val="30"/>
                <w:lang w:val="tt-RU" w:eastAsia="ru-RU"/>
              </w:rPr>
              <w:t>16</w:t>
            </w:r>
            <w:r w:rsidR="008329EB" w:rsidRPr="00102B4F">
              <w:rPr>
                <w:rFonts w:ascii="Times New Roman" w:eastAsia="Times New Roman" w:hAnsi="Times New Roman" w:cs="Times New Roman"/>
                <w:sz w:val="30"/>
                <w:szCs w:val="30"/>
                <w:lang w:val="tt-RU" w:eastAsia="ru-RU"/>
              </w:rPr>
              <w:t xml:space="preserve"> гыйнвар безнең бакчада - “Аҗаган” (“Зарница”) хәрби-спорт уены  узды. </w:t>
            </w:r>
            <w:r w:rsidR="002B5D20" w:rsidRPr="00102B4F">
              <w:rPr>
                <w:rFonts w:ascii="Times New Roman" w:eastAsia="Times New Roman" w:hAnsi="Times New Roman" w:cs="Times New Roman"/>
                <w:sz w:val="30"/>
                <w:szCs w:val="30"/>
                <w:lang w:val="tt-RU" w:eastAsia="ru-RU"/>
              </w:rPr>
              <w:t xml:space="preserve">Илебезнең хәрби тарихы геройлар, чын </w:t>
            </w:r>
            <w:r>
              <w:rPr>
                <w:rFonts w:ascii="Times New Roman" w:eastAsia="Times New Roman" w:hAnsi="Times New Roman" w:cs="Times New Roman"/>
                <w:sz w:val="30"/>
                <w:szCs w:val="30"/>
                <w:lang w:val="tt-RU" w:eastAsia="ru-RU"/>
              </w:rPr>
              <w:t>п</w:t>
            </w:r>
            <w:r w:rsidR="002B5D20" w:rsidRPr="00102B4F">
              <w:rPr>
                <w:rFonts w:ascii="Times New Roman" w:eastAsia="Times New Roman" w:hAnsi="Times New Roman" w:cs="Times New Roman"/>
                <w:sz w:val="30"/>
                <w:szCs w:val="30"/>
                <w:lang w:val="tt-RU" w:eastAsia="ru-RU"/>
              </w:rPr>
              <w:t>атрио</w:t>
            </w:r>
            <w:r>
              <w:rPr>
                <w:rFonts w:ascii="Times New Roman" w:eastAsia="Times New Roman" w:hAnsi="Times New Roman" w:cs="Times New Roman"/>
                <w:sz w:val="30"/>
                <w:szCs w:val="30"/>
                <w:lang w:val="tt-RU" w:eastAsia="ru-RU"/>
              </w:rPr>
              <w:t>-</w:t>
            </w:r>
            <w:r w:rsidR="002B5D20" w:rsidRPr="00102B4F">
              <w:rPr>
                <w:rFonts w:ascii="Times New Roman" w:eastAsia="Times New Roman" w:hAnsi="Times New Roman" w:cs="Times New Roman"/>
                <w:sz w:val="30"/>
                <w:szCs w:val="30"/>
                <w:lang w:val="tt-RU" w:eastAsia="ru-RU"/>
              </w:rPr>
              <w:t>тизм, кызыклы ва</w:t>
            </w:r>
            <w:r>
              <w:rPr>
                <w:rFonts w:ascii="Times New Roman" w:eastAsia="Times New Roman" w:hAnsi="Times New Roman" w:cs="Times New Roman"/>
                <w:sz w:val="30"/>
                <w:szCs w:val="30"/>
                <w:lang w:val="tt-RU" w:eastAsia="ru-RU"/>
              </w:rPr>
              <w:t>-</w:t>
            </w:r>
            <w:r w:rsidR="002B5D20" w:rsidRPr="00102B4F">
              <w:rPr>
                <w:rFonts w:ascii="Times New Roman" w:eastAsia="Times New Roman" w:hAnsi="Times New Roman" w:cs="Times New Roman"/>
                <w:sz w:val="30"/>
                <w:szCs w:val="30"/>
                <w:lang w:val="tt-RU" w:eastAsia="ru-RU"/>
              </w:rPr>
              <w:t xml:space="preserve">кыйгалар белән тулы, гаҗәеп, уникаль шәхесләр белән сурәтләнгән.  </w:t>
            </w:r>
          </w:p>
        </w:tc>
        <w:tc>
          <w:tcPr>
            <w:tcW w:w="2988" w:type="dxa"/>
            <w:gridSpan w:val="5"/>
            <w:vMerge/>
          </w:tcPr>
          <w:p w:rsidR="0037154F" w:rsidRPr="009A3663" w:rsidRDefault="0037154F" w:rsidP="00B572EC">
            <w:pPr>
              <w:rPr>
                <w:noProof/>
                <w:lang w:val="tt-RU"/>
              </w:rPr>
            </w:pPr>
          </w:p>
        </w:tc>
        <w:tc>
          <w:tcPr>
            <w:tcW w:w="2985" w:type="dxa"/>
            <w:gridSpan w:val="3"/>
            <w:vMerge/>
          </w:tcPr>
          <w:p w:rsidR="0037154F" w:rsidRPr="009A3663" w:rsidRDefault="0037154F" w:rsidP="00B572EC">
            <w:pPr>
              <w:rPr>
                <w:noProof/>
                <w:lang w:val="tt-RU"/>
              </w:rPr>
            </w:pPr>
          </w:p>
        </w:tc>
        <w:tc>
          <w:tcPr>
            <w:tcW w:w="2990" w:type="dxa"/>
            <w:gridSpan w:val="2"/>
            <w:vMerge/>
            <w:shd w:val="clear" w:color="auto" w:fill="262626" w:themeFill="text1" w:themeFillTint="D9"/>
          </w:tcPr>
          <w:p w:rsidR="0037154F" w:rsidRPr="009A3663" w:rsidRDefault="0037154F" w:rsidP="00B572EC">
            <w:pPr>
              <w:rPr>
                <w:noProof/>
                <w:lang w:val="tt-RU"/>
              </w:rPr>
            </w:pPr>
          </w:p>
        </w:tc>
      </w:tr>
      <w:tr w:rsidR="00CF13CF" w:rsidRPr="00D4793D" w:rsidTr="00B572EC">
        <w:tc>
          <w:tcPr>
            <w:tcW w:w="14938" w:type="dxa"/>
            <w:gridSpan w:val="15"/>
          </w:tcPr>
          <w:p w:rsidR="00CF13CF" w:rsidRPr="00A13668" w:rsidRDefault="00CF13CF" w:rsidP="00B572EC">
            <w:pPr>
              <w:rPr>
                <w:noProof/>
                <w:lang w:val="tt-RU"/>
              </w:rPr>
            </w:pPr>
          </w:p>
        </w:tc>
      </w:tr>
      <w:tr w:rsidR="005C1AA1" w:rsidRPr="007C3996" w:rsidTr="00B572EC">
        <w:tc>
          <w:tcPr>
            <w:tcW w:w="6160" w:type="dxa"/>
            <w:gridSpan w:val="6"/>
            <w:tcBorders>
              <w:right w:val="single" w:sz="2" w:space="0" w:color="D9D9D9" w:themeColor="background1" w:themeShade="D9"/>
            </w:tcBorders>
            <w:tcMar>
              <w:bottom w:w="144" w:type="dxa"/>
            </w:tcMar>
          </w:tcPr>
          <w:p w:rsidR="005C1AA1" w:rsidRPr="00D4793D" w:rsidRDefault="00D4793D" w:rsidP="00B572EC">
            <w:pPr>
              <w:pStyle w:val="31"/>
              <w:rPr>
                <w:rFonts w:ascii="Times New Roman" w:hAnsi="Times New Roman" w:cs="Times New Roman"/>
                <w:noProof/>
                <w:sz w:val="56"/>
                <w:szCs w:val="56"/>
                <w:lang w:val="tt-RU"/>
              </w:rPr>
            </w:pPr>
            <w:r w:rsidRPr="00D4793D">
              <w:rPr>
                <w:rFonts w:ascii="Times New Roman" w:hAnsi="Times New Roman" w:cs="Times New Roman"/>
                <w:noProof/>
                <w:sz w:val="56"/>
                <w:szCs w:val="56"/>
                <w:lang w:val="tt-RU"/>
              </w:rPr>
              <w:t>Балалар белән шашка уенын уйнагыз!</w:t>
            </w:r>
          </w:p>
          <w:p w:rsidR="005C1AA1" w:rsidRPr="00944309" w:rsidRDefault="002D07CB" w:rsidP="00B572EC">
            <w:pPr>
              <w:rPr>
                <w:noProof/>
              </w:rPr>
            </w:pPr>
            <w:r>
              <w:rPr>
                <w:noProof/>
                <w:lang w:eastAsia="ru-RU"/>
              </w:rPr>
            </w:r>
            <w:r>
              <w:rPr>
                <w:noProof/>
                <w:lang w:eastAsia="ru-RU"/>
              </w:rPr>
              <w:pict>
                <v:line id="Прямая соединительная линия 175" o:spid="_x0000_s1031"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" strokecolor="#0a249b [3204]" strokeweight="5pt">
                  <v:stroke linestyle="thickThin" joinstyle="miter"/>
                  <o:lock v:ext="edit" shapetype="f"/>
                  <w10:wrap type="none"/>
                  <w10:anchorlock/>
                </v:line>
              </w:pict>
            </w:r>
          </w:p>
          <w:p w:rsidR="005C1AA1" w:rsidRPr="00A25437" w:rsidRDefault="00A25437" w:rsidP="00B572EC">
            <w:pPr>
              <w:pStyle w:val="af4"/>
              <w:rPr>
                <w:rFonts w:ascii="Times New Roman" w:hAnsi="Times New Roman" w:cs="Times New Roman"/>
                <w:noProof/>
                <w:lang w:val="tt-RU"/>
              </w:rPr>
            </w:pPr>
            <w:r>
              <w:rPr>
                <w:noProof/>
                <w:lang w:val="tt-RU"/>
              </w:rPr>
              <w:t>Автор: Ландыш Ф</w:t>
            </w:r>
            <w:r>
              <w:rPr>
                <w:rFonts w:ascii="Times New Roman" w:hAnsi="Times New Roman" w:cs="Times New Roman"/>
                <w:noProof/>
                <w:lang w:val="tt-RU"/>
              </w:rPr>
              <w:t>әхретдинова</w:t>
            </w:r>
          </w:p>
        </w:tc>
        <w:tc>
          <w:tcPr>
            <w:tcW w:w="4302" w:type="dxa"/>
            <w:gridSpan w:val="6"/>
            <w:vMerge w:val="restart"/>
            <w:tcBorders>
              <w:left w:val="single" w:sz="2" w:space="0" w:color="D9D9D9" w:themeColor="background1" w:themeShade="D9"/>
            </w:tcBorders>
            <w:tcMar>
              <w:left w:w="216" w:type="dxa"/>
              <w:bottom w:w="288" w:type="dxa"/>
            </w:tcMar>
          </w:tcPr>
          <w:p w:rsidR="009442D7" w:rsidRDefault="009442D7" w:rsidP="00B572EC">
            <w:pPr>
              <w:rPr>
                <w:rFonts w:ascii="Times New Roman" w:hAnsi="Times New Roman" w:cs="Times New Roman"/>
                <w:color w:val="000000"/>
                <w:sz w:val="24"/>
                <w:szCs w:val="24"/>
                <w:shd w:val="clear" w:color="auto" w:fill="F6F6F6"/>
                <w:lang w:val="tt-RU"/>
              </w:rPr>
            </w:pPr>
          </w:p>
          <w:p w:rsidR="005C1AA1" w:rsidRPr="004315A3" w:rsidRDefault="00D4793D" w:rsidP="004315A3">
            <w:pPr>
              <w:jc w:val="both"/>
              <w:rPr>
                <w:rFonts w:ascii="Times New Roman" w:hAnsi="Times New Roman" w:cs="Times New Roman"/>
                <w:color w:val="000000"/>
                <w:sz w:val="28"/>
                <w:szCs w:val="28"/>
                <w:shd w:val="clear" w:color="auto" w:fill="F6F6F6"/>
                <w:lang w:val="tt-RU"/>
              </w:rPr>
            </w:pPr>
            <w:r w:rsidRPr="00D4793D">
              <w:rPr>
                <w:rFonts w:ascii="Times New Roman" w:hAnsi="Times New Roman" w:cs="Times New Roman"/>
                <w:noProof/>
                <w:sz w:val="28"/>
                <w:szCs w:val="28"/>
                <w:lang w:val="tt-RU"/>
              </w:rPr>
              <w:t>Безнең балалар бакчасында 29</w:t>
            </w:r>
            <w:r>
              <w:rPr>
                <w:rFonts w:ascii="Times New Roman" w:hAnsi="Times New Roman" w:cs="Times New Roman"/>
                <w:noProof/>
                <w:sz w:val="28"/>
                <w:szCs w:val="28"/>
                <w:lang w:val="tt-RU"/>
              </w:rPr>
              <w:t xml:space="preserve"> </w:t>
            </w:r>
            <w:r w:rsidRPr="00D4793D">
              <w:rPr>
                <w:rFonts w:ascii="Times New Roman" w:hAnsi="Times New Roman" w:cs="Times New Roman"/>
                <w:noProof/>
                <w:sz w:val="28"/>
                <w:szCs w:val="28"/>
                <w:lang w:val="tt-RU"/>
              </w:rPr>
              <w:t>нчы гыйнвар көнне, Ватанны саклаучылар елы уңаеннан, зурлар һәм мәктәпкә әзерлек төркеме балалары арасында шашка буенча турнир булып узды. Безнең малайлар да, кызлар да шашка уйнарга бик ярата. Шуңа күрә дә алар бик теләп катнаштылар.</w:t>
            </w:r>
          </w:p>
        </w:tc>
        <w:tc>
          <w:tcPr>
            <w:tcW w:w="4476" w:type="dxa"/>
            <w:gridSpan w:val="3"/>
            <w:vMerge w:val="restart"/>
          </w:tcPr>
          <w:p w:rsidR="007C3996" w:rsidRDefault="007C3996" w:rsidP="00B572EC">
            <w:pPr>
              <w:rPr>
                <w:noProof/>
                <w:lang w:val="tt-RU"/>
              </w:rPr>
            </w:pPr>
          </w:p>
          <w:p w:rsidR="007C3996" w:rsidRDefault="007C3996" w:rsidP="00A902A2">
            <w:pPr>
              <w:jc w:val="center"/>
              <w:rPr>
                <w:noProof/>
                <w:lang w:val="tt-RU"/>
              </w:rPr>
            </w:pPr>
          </w:p>
          <w:p w:rsidR="00D4793D" w:rsidRDefault="00D4793D" w:rsidP="00B572EC">
            <w:pPr>
              <w:rPr>
                <w:noProof/>
                <w:lang w:val="tt-RU"/>
              </w:rPr>
            </w:pPr>
            <w:r>
              <w:rPr>
                <w:noProof/>
                <w:lang w:eastAsia="ru-RU"/>
              </w:rPr>
              <w:drawing>
                <wp:inline distT="0" distB="0" distL="0" distR="0">
                  <wp:extent cx="2717799" cy="2038350"/>
                  <wp:effectExtent l="19050" t="0" r="6351" b="0"/>
                  <wp:docPr id="34" name="Рисунок 34" descr="C:\Users\Admin\Desktop\фото все все все\шашки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Desktop\фото все все все\шашки 2025.jpg"/>
                          <pic:cNvPicPr>
                            <a:picLocks noChangeAspect="1" noChangeArrowheads="1"/>
                          </pic:cNvPicPr>
                        </pic:nvPicPr>
                        <pic:blipFill>
                          <a:blip r:embed="rId20" cstate="print"/>
                          <a:srcRect/>
                          <a:stretch>
                            <a:fillRect/>
                          </a:stretch>
                        </pic:blipFill>
                        <pic:spPr bwMode="auto">
                          <a:xfrm>
                            <a:off x="0" y="0"/>
                            <a:ext cx="2721162" cy="2040872"/>
                          </a:xfrm>
                          <a:prstGeom prst="rect">
                            <a:avLst/>
                          </a:prstGeom>
                          <a:noFill/>
                          <a:ln w="9525">
                            <a:noFill/>
                            <a:miter lim="800000"/>
                            <a:headEnd/>
                            <a:tailEnd/>
                          </a:ln>
                        </pic:spPr>
                      </pic:pic>
                    </a:graphicData>
                  </a:graphic>
                </wp:inline>
              </w:drawing>
            </w:r>
          </w:p>
          <w:p w:rsidR="005C1AA1" w:rsidRPr="00D4793D" w:rsidRDefault="00D4793D" w:rsidP="00D4793D">
            <w:pPr>
              <w:rPr>
                <w:lang w:val="tt-RU"/>
              </w:rPr>
            </w:pPr>
            <w:r>
              <w:rPr>
                <w:noProof/>
                <w:lang w:eastAsia="ru-RU"/>
              </w:rPr>
              <w:drawing>
                <wp:inline distT="0" distB="0" distL="0" distR="0">
                  <wp:extent cx="2768600" cy="2076450"/>
                  <wp:effectExtent l="19050" t="0" r="0" b="0"/>
                  <wp:docPr id="35" name="Рисунок 35" descr="C:\Users\Admin\Desktop\фото все все все\шашки 20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esktop\фото все все все\шашки 2025 1.jpg"/>
                          <pic:cNvPicPr>
                            <a:picLocks noChangeAspect="1" noChangeArrowheads="1"/>
                          </pic:cNvPicPr>
                        </pic:nvPicPr>
                        <pic:blipFill>
                          <a:blip r:embed="rId21" cstate="print"/>
                          <a:srcRect/>
                          <a:stretch>
                            <a:fillRect/>
                          </a:stretch>
                        </pic:blipFill>
                        <pic:spPr bwMode="auto">
                          <a:xfrm>
                            <a:off x="0" y="0"/>
                            <a:ext cx="2767312" cy="2075484"/>
                          </a:xfrm>
                          <a:prstGeom prst="rect">
                            <a:avLst/>
                          </a:prstGeom>
                          <a:noFill/>
                          <a:ln w="9525">
                            <a:noFill/>
                            <a:miter lim="800000"/>
                            <a:headEnd/>
                            <a:tailEnd/>
                          </a:ln>
                        </pic:spPr>
                      </pic:pic>
                    </a:graphicData>
                  </a:graphic>
                </wp:inline>
              </w:drawing>
            </w:r>
          </w:p>
        </w:tc>
      </w:tr>
      <w:tr w:rsidR="005C1AA1" w:rsidRPr="00D4793D" w:rsidTr="00B572EC">
        <w:trPr>
          <w:trHeight w:val="3373"/>
        </w:trPr>
        <w:tc>
          <w:tcPr>
            <w:tcW w:w="3080" w:type="dxa"/>
            <w:gridSpan w:val="3"/>
            <w:tcBorders>
              <w:right w:val="single" w:sz="2" w:space="0" w:color="D9D9D9" w:themeColor="background1" w:themeShade="D9"/>
            </w:tcBorders>
            <w:shd w:val="clear" w:color="auto" w:fill="auto"/>
            <w:tcMar>
              <w:top w:w="288" w:type="dxa"/>
              <w:bottom w:w="216" w:type="dxa"/>
              <w:right w:w="216" w:type="dxa"/>
            </w:tcMar>
            <w:vAlign w:val="center"/>
          </w:tcPr>
          <w:p w:rsidR="00D4793D" w:rsidRPr="00D4793D" w:rsidRDefault="00D4793D" w:rsidP="00D4793D">
            <w:pPr>
              <w:jc w:val="both"/>
              <w:rPr>
                <w:rFonts w:ascii="Times New Roman" w:hAnsi="Times New Roman" w:cs="Times New Roman"/>
                <w:noProof/>
                <w:sz w:val="28"/>
                <w:szCs w:val="28"/>
                <w:lang w:val="tt-RU"/>
              </w:rPr>
            </w:pPr>
            <w:r w:rsidRPr="00D4793D">
              <w:rPr>
                <w:rFonts w:ascii="Times New Roman" w:hAnsi="Times New Roman" w:cs="Times New Roman"/>
                <w:noProof/>
                <w:sz w:val="28"/>
                <w:szCs w:val="28"/>
                <w:lang w:val="tt-RU"/>
              </w:rPr>
              <w:t xml:space="preserve">Шашка уены бик борынгы уен санала. Ул һәркемнең диярлек өендә бар, әмма мәктәпкәчә яшьтәге балаларның күбесе аны уйный белми диярлек. Ә өлкәннәрнең моңа күп кенә очракта, дөресен әйткәндә, вакыты да җитми. Әмма шул хакта онытырга ярамый: бу уенга кечкенәдән җәлеп ителгән кызлар һәм малайлар мәктәптә лә тырышып укыячак. </w:t>
            </w:r>
          </w:p>
          <w:p w:rsidR="005C1AA1" w:rsidRPr="00D4793D" w:rsidRDefault="005C1AA1" w:rsidP="00D4793D">
            <w:pPr>
              <w:jc w:val="both"/>
              <w:rPr>
                <w:rFonts w:ascii="Times New Roman" w:hAnsi="Times New Roman" w:cs="Times New Roman"/>
                <w:noProof/>
                <w:sz w:val="28"/>
                <w:szCs w:val="28"/>
                <w:lang w:val="tt-RU"/>
              </w:rPr>
            </w:pPr>
          </w:p>
        </w:tc>
        <w:tc>
          <w:tcPr>
            <w:tcW w:w="3080" w:type="dxa"/>
            <w:gridSpan w:val="3"/>
            <w:tcBorders>
              <w:left w:val="single" w:sz="2" w:space="0" w:color="D9D9D9" w:themeColor="background1" w:themeShade="D9"/>
              <w:right w:val="single" w:sz="2" w:space="0" w:color="D9D9D9" w:themeColor="background1" w:themeShade="D9"/>
            </w:tcBorders>
            <w:shd w:val="clear" w:color="auto" w:fill="auto"/>
            <w:tcMar>
              <w:top w:w="288" w:type="dxa"/>
              <w:left w:w="216" w:type="dxa"/>
              <w:bottom w:w="216" w:type="dxa"/>
              <w:right w:w="216" w:type="dxa"/>
            </w:tcMar>
            <w:vAlign w:val="center"/>
          </w:tcPr>
          <w:p w:rsidR="00D4793D" w:rsidRPr="00D4793D" w:rsidRDefault="00D4793D" w:rsidP="00D4793D">
            <w:pPr>
              <w:jc w:val="both"/>
              <w:rPr>
                <w:rFonts w:ascii="Times New Roman" w:hAnsi="Times New Roman" w:cs="Times New Roman"/>
                <w:noProof/>
                <w:sz w:val="28"/>
                <w:szCs w:val="28"/>
                <w:lang w:val="tt-RU"/>
              </w:rPr>
            </w:pPr>
            <w:r w:rsidRPr="00D4793D">
              <w:rPr>
                <w:rFonts w:ascii="Times New Roman" w:hAnsi="Times New Roman" w:cs="Times New Roman"/>
                <w:noProof/>
                <w:sz w:val="28"/>
                <w:szCs w:val="28"/>
                <w:lang w:val="tt-RU"/>
              </w:rPr>
              <w:t>Бу өстәл уены балаларның логик фикерләвен, хәтерен, фантазияләрен үсте</w:t>
            </w:r>
            <w:r>
              <w:rPr>
                <w:rFonts w:ascii="Times New Roman" w:hAnsi="Times New Roman" w:cs="Times New Roman"/>
                <w:noProof/>
                <w:sz w:val="28"/>
                <w:szCs w:val="28"/>
                <w:lang w:val="tt-RU"/>
              </w:rPr>
              <w:t>-</w:t>
            </w:r>
            <w:r w:rsidRPr="00D4793D">
              <w:rPr>
                <w:rFonts w:ascii="Times New Roman" w:hAnsi="Times New Roman" w:cs="Times New Roman"/>
                <w:noProof/>
                <w:sz w:val="28"/>
                <w:szCs w:val="28"/>
                <w:lang w:val="tt-RU"/>
              </w:rPr>
              <w:t>рә, җиңүгә омтылыш тәрбияли, түземле, тыныч булырга һәм җиңелә белергә өйрәтә.</w:t>
            </w:r>
          </w:p>
          <w:p w:rsidR="00D4793D" w:rsidRPr="00D4793D" w:rsidRDefault="00D4793D" w:rsidP="00D4793D">
            <w:pPr>
              <w:jc w:val="both"/>
              <w:rPr>
                <w:rFonts w:ascii="Times New Roman" w:hAnsi="Times New Roman" w:cs="Times New Roman"/>
                <w:noProof/>
                <w:sz w:val="28"/>
                <w:szCs w:val="28"/>
                <w:lang w:val="tt-RU"/>
              </w:rPr>
            </w:pPr>
            <w:r w:rsidRPr="00D4793D">
              <w:rPr>
                <w:rFonts w:ascii="Times New Roman" w:hAnsi="Times New Roman" w:cs="Times New Roman"/>
                <w:noProof/>
                <w:sz w:val="28"/>
                <w:szCs w:val="28"/>
                <w:lang w:val="tt-RU"/>
              </w:rPr>
              <w:t>Шашка уйнау кечкенә балаларда зирәклек, җитезлек һәр адымны уйлап эшләү, игътибар</w:t>
            </w:r>
            <w:r>
              <w:rPr>
                <w:rFonts w:ascii="Times New Roman" w:hAnsi="Times New Roman" w:cs="Times New Roman"/>
                <w:noProof/>
                <w:sz w:val="28"/>
                <w:szCs w:val="28"/>
                <w:lang w:val="tt-RU"/>
              </w:rPr>
              <w:t>-</w:t>
            </w:r>
            <w:r w:rsidRPr="00D4793D">
              <w:rPr>
                <w:rFonts w:ascii="Times New Roman" w:hAnsi="Times New Roman" w:cs="Times New Roman"/>
                <w:noProof/>
                <w:sz w:val="28"/>
                <w:szCs w:val="28"/>
                <w:lang w:val="tt-RU"/>
              </w:rPr>
              <w:t>лылык, тиз фикер йөртү кебек сыйфатлар да үстерә.</w:t>
            </w:r>
          </w:p>
          <w:p w:rsidR="005C1AA1" w:rsidRPr="00EF6BF6" w:rsidRDefault="005C1AA1" w:rsidP="00B572EC">
            <w:pPr>
              <w:jc w:val="both"/>
              <w:rPr>
                <w:rFonts w:ascii="Times New Roman" w:hAnsi="Times New Roman" w:cs="Times New Roman"/>
                <w:noProof/>
                <w:sz w:val="28"/>
                <w:szCs w:val="28"/>
                <w:lang w:val="tt-RU"/>
              </w:rPr>
            </w:pPr>
          </w:p>
        </w:tc>
        <w:tc>
          <w:tcPr>
            <w:tcW w:w="4302" w:type="dxa"/>
            <w:gridSpan w:val="6"/>
            <w:vMerge/>
            <w:tcBorders>
              <w:left w:val="single" w:sz="2" w:space="0" w:color="D9D9D9" w:themeColor="background1" w:themeShade="D9"/>
            </w:tcBorders>
          </w:tcPr>
          <w:p w:rsidR="005C1AA1" w:rsidRPr="00EC67E4" w:rsidRDefault="005C1AA1" w:rsidP="00B572EC">
            <w:pPr>
              <w:rPr>
                <w:noProof/>
                <w:lang w:val="tt-RU"/>
              </w:rPr>
            </w:pPr>
          </w:p>
        </w:tc>
        <w:tc>
          <w:tcPr>
            <w:tcW w:w="4476" w:type="dxa"/>
            <w:gridSpan w:val="3"/>
            <w:vMerge/>
          </w:tcPr>
          <w:p w:rsidR="005C1AA1" w:rsidRPr="00EC67E4" w:rsidRDefault="005C1AA1" w:rsidP="00B572EC">
            <w:pPr>
              <w:rPr>
                <w:noProof/>
                <w:lang w:val="tt-RU"/>
              </w:rPr>
            </w:pPr>
          </w:p>
        </w:tc>
      </w:tr>
      <w:tr w:rsidR="001C6208" w:rsidRPr="000420F1" w:rsidTr="00B572EC">
        <w:trPr>
          <w:gridAfter w:val="7"/>
          <w:wAfter w:w="7453" w:type="dxa"/>
          <w:trHeight w:val="4553"/>
        </w:trPr>
        <w:tc>
          <w:tcPr>
            <w:tcW w:w="7202" w:type="dxa"/>
            <w:gridSpan w:val="7"/>
            <w:tcMar>
              <w:left w:w="0" w:type="dxa"/>
            </w:tcMar>
          </w:tcPr>
          <w:p w:rsidR="00BE20A5" w:rsidRPr="00BE20A5" w:rsidRDefault="00BE20A5" w:rsidP="00B572EC">
            <w:pPr>
              <w:jc w:val="center"/>
              <w:rPr>
                <w:rFonts w:ascii="Times New Roman" w:hAnsi="Times New Roman" w:cs="Times New Roman"/>
                <w:b/>
                <w:color w:val="C00000"/>
                <w:sz w:val="48"/>
                <w:szCs w:val="48"/>
                <w:shd w:val="clear" w:color="auto" w:fill="F6F6F6"/>
                <w:lang w:val="tt-RU"/>
              </w:rPr>
            </w:pPr>
            <w:r w:rsidRPr="00BE20A5">
              <w:rPr>
                <w:rFonts w:ascii="Times New Roman" w:hAnsi="Times New Roman" w:cs="Times New Roman"/>
                <w:b/>
                <w:color w:val="C00000"/>
                <w:sz w:val="48"/>
                <w:szCs w:val="48"/>
                <w:shd w:val="clear" w:color="auto" w:fill="F6F6F6"/>
                <w:lang w:val="tt-RU"/>
              </w:rPr>
              <w:lastRenderedPageBreak/>
              <w:t>Безнең белән бергә өйрәнегез!</w:t>
            </w:r>
          </w:p>
          <w:p w:rsidR="009B3570" w:rsidRPr="009B3570" w:rsidRDefault="00BE20A5" w:rsidP="00BE20A5">
            <w:pPr>
              <w:pStyle w:val="aff4"/>
              <w:jc w:val="both"/>
              <w:rPr>
                <w:lang w:val="tt-RU"/>
              </w:rPr>
            </w:pPr>
            <w:r>
              <w:rPr>
                <w:noProof/>
                <w:lang w:eastAsia="ru-RU"/>
              </w:rPr>
              <w:drawing>
                <wp:inline distT="0" distB="0" distL="0" distR="0">
                  <wp:extent cx="3803295" cy="5819775"/>
                  <wp:effectExtent l="19050" t="0" r="6705" b="0"/>
                  <wp:docPr id="29" name="Рисунок 29" descr="C:\Users\Admin\Desktop\фото все все все\наша арм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esktop\фото все все все\наша армия.jpg"/>
                          <pic:cNvPicPr>
                            <a:picLocks noChangeAspect="1" noChangeArrowheads="1"/>
                          </pic:cNvPicPr>
                        </pic:nvPicPr>
                        <pic:blipFill>
                          <a:blip r:embed="rId22"/>
                          <a:srcRect/>
                          <a:stretch>
                            <a:fillRect/>
                          </a:stretch>
                        </pic:blipFill>
                        <pic:spPr bwMode="auto">
                          <a:xfrm>
                            <a:off x="0" y="0"/>
                            <a:ext cx="3804600" cy="5821772"/>
                          </a:xfrm>
                          <a:prstGeom prst="rect">
                            <a:avLst/>
                          </a:prstGeom>
                          <a:noFill/>
                          <a:ln w="9525">
                            <a:noFill/>
                            <a:miter lim="800000"/>
                            <a:headEnd/>
                            <a:tailEnd/>
                          </a:ln>
                        </pic:spPr>
                      </pic:pic>
                    </a:graphicData>
                  </a:graphic>
                </wp:inline>
              </w:drawing>
            </w:r>
          </w:p>
        </w:tc>
        <w:tc>
          <w:tcPr>
            <w:tcW w:w="283" w:type="dxa"/>
            <w:vMerge w:val="restart"/>
          </w:tcPr>
          <w:p w:rsidR="001C6208" w:rsidRPr="00DC3138" w:rsidRDefault="001C6208" w:rsidP="00B572EC">
            <w:pPr>
              <w:jc w:val="center"/>
              <w:rPr>
                <w:noProof/>
                <w:sz w:val="60"/>
                <w:szCs w:val="60"/>
                <w:lang w:val="tt-RU"/>
              </w:rPr>
            </w:pPr>
          </w:p>
        </w:tc>
      </w:tr>
      <w:tr w:rsidR="001C6208" w:rsidRPr="000420F1" w:rsidTr="00B572EC">
        <w:trPr>
          <w:gridAfter w:val="7"/>
          <w:wAfter w:w="7453" w:type="dxa"/>
        </w:trPr>
        <w:tc>
          <w:tcPr>
            <w:tcW w:w="7202" w:type="dxa"/>
            <w:gridSpan w:val="7"/>
            <w:shd w:val="clear" w:color="auto" w:fill="BEC8FA" w:themeFill="accent1" w:themeFillTint="33"/>
            <w:tcMar>
              <w:top w:w="144" w:type="dxa"/>
              <w:bottom w:w="144" w:type="dxa"/>
            </w:tcMar>
          </w:tcPr>
          <w:p w:rsidR="001C6208" w:rsidRPr="007F6834" w:rsidRDefault="005408AA" w:rsidP="007F6834">
            <w:pPr>
              <w:pStyle w:val="af0"/>
              <w:jc w:val="center"/>
              <w:rPr>
                <w:rFonts w:ascii="Times New Roman" w:hAnsi="Times New Roman" w:cs="Times New Roman"/>
                <w:b/>
                <w:i w:val="0"/>
                <w:noProof/>
                <w:color w:val="3C5CF2" w:themeColor="accent1" w:themeTint="99"/>
                <w:sz w:val="40"/>
                <w:szCs w:val="40"/>
                <w:lang w:val="tt-RU"/>
              </w:rPr>
            </w:pPr>
            <w:r>
              <w:rPr>
                <w:rFonts w:ascii="Times New Roman" w:hAnsi="Times New Roman" w:cs="Times New Roman"/>
                <w:b/>
                <w:i w:val="0"/>
                <w:noProof/>
                <w:color w:val="3C5CF2" w:themeColor="accent1" w:themeTint="99"/>
                <w:sz w:val="40"/>
                <w:szCs w:val="40"/>
                <w:lang w:val="tt-RU"/>
              </w:rPr>
              <w:t>Патриотик җырлар бәйгесе</w:t>
            </w:r>
          </w:p>
        </w:tc>
        <w:tc>
          <w:tcPr>
            <w:tcW w:w="283" w:type="dxa"/>
            <w:vMerge/>
          </w:tcPr>
          <w:p w:rsidR="001C6208" w:rsidRPr="00C36A13" w:rsidRDefault="001C6208" w:rsidP="00B572EC">
            <w:pPr>
              <w:rPr>
                <w:noProof/>
                <w:lang w:val="tt-RU"/>
              </w:rPr>
            </w:pPr>
          </w:p>
        </w:tc>
      </w:tr>
    </w:tbl>
    <w:p w:rsidR="005408AA" w:rsidRDefault="005408AA" w:rsidP="00B572EC">
      <w:pPr>
        <w:pStyle w:val="c2"/>
        <w:shd w:val="clear" w:color="auto" w:fill="FFFFFF"/>
        <w:spacing w:before="0" w:beforeAutospacing="0" w:after="0" w:afterAutospacing="0"/>
        <w:jc w:val="center"/>
        <w:rPr>
          <w:rStyle w:val="c4"/>
          <w:b/>
          <w:bCs/>
          <w:color w:val="000000"/>
          <w:sz w:val="32"/>
          <w:szCs w:val="32"/>
          <w:lang w:val="tt-RU"/>
        </w:rPr>
      </w:pPr>
    </w:p>
    <w:p w:rsidR="00BE20A5" w:rsidRDefault="00BE20A5" w:rsidP="00B572EC">
      <w:pPr>
        <w:pStyle w:val="c2"/>
        <w:shd w:val="clear" w:color="auto" w:fill="FFFFFF"/>
        <w:spacing w:before="0" w:beforeAutospacing="0" w:after="0" w:afterAutospacing="0"/>
        <w:jc w:val="center"/>
        <w:rPr>
          <w:rStyle w:val="c4"/>
          <w:b/>
          <w:bCs/>
          <w:color w:val="000000"/>
          <w:sz w:val="32"/>
          <w:szCs w:val="32"/>
          <w:lang w:val="tt-RU"/>
        </w:rPr>
      </w:pPr>
      <w:r>
        <w:rPr>
          <w:rStyle w:val="c4"/>
          <w:b/>
          <w:bCs/>
          <w:color w:val="000000"/>
          <w:sz w:val="32"/>
          <w:szCs w:val="32"/>
          <w:lang w:val="tt-RU"/>
        </w:rPr>
        <w:t>Солдатта булган диләр</w:t>
      </w:r>
    </w:p>
    <w:p w:rsidR="00BE20A5" w:rsidRDefault="00BE20A5" w:rsidP="00B572EC">
      <w:pPr>
        <w:pStyle w:val="c2"/>
        <w:shd w:val="clear" w:color="auto" w:fill="FFFFFF"/>
        <w:spacing w:before="0" w:beforeAutospacing="0" w:after="0" w:afterAutospacing="0"/>
        <w:jc w:val="center"/>
        <w:rPr>
          <w:rStyle w:val="c4"/>
          <w:b/>
          <w:bCs/>
          <w:color w:val="000000"/>
          <w:sz w:val="32"/>
          <w:szCs w:val="32"/>
          <w:lang w:val="tt-RU"/>
        </w:rPr>
      </w:pPr>
    </w:p>
    <w:p w:rsidR="00B572EC" w:rsidRPr="007F6834" w:rsidRDefault="00BE20A5" w:rsidP="00B572EC">
      <w:pPr>
        <w:pStyle w:val="c2"/>
        <w:shd w:val="clear" w:color="auto" w:fill="FFFFFF"/>
        <w:spacing w:before="0" w:beforeAutospacing="0" w:after="0" w:afterAutospacing="0"/>
        <w:jc w:val="center"/>
        <w:rPr>
          <w:rStyle w:val="c4"/>
          <w:b/>
          <w:bCs/>
          <w:color w:val="000000"/>
          <w:sz w:val="32"/>
          <w:szCs w:val="32"/>
          <w:lang w:val="tt-RU"/>
        </w:rPr>
      </w:pPr>
      <w:r>
        <w:rPr>
          <w:b/>
          <w:bCs/>
          <w:noProof/>
          <w:color w:val="000000"/>
          <w:sz w:val="32"/>
          <w:szCs w:val="32"/>
        </w:rPr>
        <w:drawing>
          <wp:inline distT="0" distB="0" distL="0" distR="0">
            <wp:extent cx="3657600" cy="3702205"/>
            <wp:effectExtent l="19050" t="0" r="0" b="0"/>
            <wp:docPr id="24" name="Рисунок 30" descr="C:\Users\Admin\Desktop\фото все все все\солдатта булг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esktop\фото все все все\солдатта булган.jpg"/>
                    <pic:cNvPicPr>
                      <a:picLocks noChangeAspect="1" noChangeArrowheads="1"/>
                    </pic:cNvPicPr>
                  </pic:nvPicPr>
                  <pic:blipFill>
                    <a:blip r:embed="rId23"/>
                    <a:srcRect t="17822"/>
                    <a:stretch>
                      <a:fillRect/>
                    </a:stretch>
                  </pic:blipFill>
                  <pic:spPr bwMode="auto">
                    <a:xfrm>
                      <a:off x="0" y="0"/>
                      <a:ext cx="3657600" cy="3702205"/>
                    </a:xfrm>
                    <a:prstGeom prst="rect">
                      <a:avLst/>
                    </a:prstGeom>
                    <a:noFill/>
                    <a:ln w="9525">
                      <a:noFill/>
                      <a:miter lim="800000"/>
                      <a:headEnd/>
                      <a:tailEnd/>
                    </a:ln>
                  </pic:spPr>
                </pic:pic>
              </a:graphicData>
            </a:graphic>
          </wp:inline>
        </w:drawing>
      </w:r>
    </w:p>
    <w:p w:rsidR="00BE20A5" w:rsidRDefault="00BE20A5" w:rsidP="007F6834">
      <w:pPr>
        <w:jc w:val="center"/>
        <w:rPr>
          <w:lang w:val="tt-RU"/>
        </w:rPr>
      </w:pPr>
    </w:p>
    <w:p w:rsidR="00BE20A5" w:rsidRDefault="005408AA" w:rsidP="007F6834">
      <w:pPr>
        <w:jc w:val="center"/>
        <w:rPr>
          <w:lang w:val="tt-RU"/>
        </w:rPr>
      </w:pPr>
      <w:r w:rsidRPr="005408AA">
        <w:rPr>
          <w:noProof/>
          <w:lang w:eastAsia="ru-RU"/>
        </w:rPr>
        <w:drawing>
          <wp:inline distT="0" distB="0" distL="0" distR="0">
            <wp:extent cx="2892425" cy="2169319"/>
            <wp:effectExtent l="19050" t="0" r="3175" b="0"/>
            <wp:docPr id="25" name="Рисунок 38" descr="C:\Users\Admin\Desktop\фото все все все\смотр песни 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Desktop\фото все все все\смотр песни 25 1.jpg"/>
                    <pic:cNvPicPr>
                      <a:picLocks noChangeAspect="1" noChangeArrowheads="1"/>
                    </pic:cNvPicPr>
                  </pic:nvPicPr>
                  <pic:blipFill>
                    <a:blip r:embed="rId24" cstate="print"/>
                    <a:srcRect/>
                    <a:stretch>
                      <a:fillRect/>
                    </a:stretch>
                  </pic:blipFill>
                  <pic:spPr bwMode="auto">
                    <a:xfrm>
                      <a:off x="0" y="0"/>
                      <a:ext cx="2894473" cy="2170855"/>
                    </a:xfrm>
                    <a:prstGeom prst="rect">
                      <a:avLst/>
                    </a:prstGeom>
                    <a:noFill/>
                    <a:ln w="9525">
                      <a:noFill/>
                      <a:miter lim="800000"/>
                      <a:headEnd/>
                      <a:tailEnd/>
                    </a:ln>
                  </pic:spPr>
                </pic:pic>
              </a:graphicData>
            </a:graphic>
          </wp:inline>
        </w:drawing>
      </w:r>
    </w:p>
    <w:p w:rsidR="00B572EC" w:rsidRDefault="002D07CB" w:rsidP="007F6834">
      <w:pPr>
        <w:jc w:val="center"/>
        <w:rPr>
          <w:noProof/>
          <w:lang w:val="tt-RU"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24pt;height:24pt"/>
        </w:pict>
      </w:r>
      <w:r w:rsidR="00B572EC">
        <w:rPr>
          <w:noProof/>
          <w:lang w:val="tt-RU" w:eastAsia="ru-RU"/>
        </w:rPr>
        <w:t xml:space="preserve">                                </w:t>
      </w:r>
      <w:r w:rsidR="00B572EC" w:rsidRPr="00102B4F">
        <w:rPr>
          <w:lang w:val="tt-RU"/>
        </w:rPr>
        <w:t xml:space="preserve"> </w:t>
      </w:r>
      <w:r>
        <w:pict>
          <v:shape id="_x0000_i1029" type="#_x0000_t75" alt="" style="width:24pt;height:24pt"/>
        </w:pict>
      </w:r>
    </w:p>
    <w:p w:rsidR="00B572EC" w:rsidRPr="00102B4F" w:rsidRDefault="00102B4F" w:rsidP="00102B4F">
      <w:pPr>
        <w:spacing w:after="0"/>
        <w:jc w:val="both"/>
        <w:rPr>
          <w:rFonts w:ascii="Times New Roman" w:hAnsi="Times New Roman" w:cs="Times New Roman"/>
          <w:b/>
          <w:bCs/>
          <w:iCs/>
          <w:color w:val="2E2E2E"/>
          <w:sz w:val="32"/>
          <w:szCs w:val="32"/>
          <w:lang w:val="tt-RU"/>
        </w:rPr>
      </w:pPr>
      <w:r w:rsidRPr="00102B4F">
        <w:rPr>
          <w:rFonts w:ascii="Times New Roman" w:hAnsi="Times New Roman" w:cs="Times New Roman"/>
          <w:color w:val="000000"/>
          <w:sz w:val="32"/>
          <w:szCs w:val="32"/>
          <w:lang w:val="tt-RU"/>
        </w:rPr>
        <w:t xml:space="preserve"> </w:t>
      </w:r>
      <w:r>
        <w:rPr>
          <w:rFonts w:ascii="Times New Roman" w:hAnsi="Times New Roman" w:cs="Times New Roman"/>
          <w:color w:val="000000"/>
          <w:sz w:val="32"/>
          <w:szCs w:val="32"/>
          <w:lang w:val="tt-RU"/>
        </w:rPr>
        <w:t xml:space="preserve">22 нче гыйнвар </w:t>
      </w:r>
      <w:r w:rsidRPr="00102B4F">
        <w:rPr>
          <w:rFonts w:ascii="Times New Roman" w:hAnsi="Times New Roman" w:cs="Times New Roman"/>
          <w:color w:val="000000"/>
          <w:sz w:val="32"/>
          <w:szCs w:val="32"/>
          <w:lang w:val="tt-RU"/>
        </w:rPr>
        <w:t>безнең</w:t>
      </w:r>
      <w:r>
        <w:rPr>
          <w:rFonts w:ascii="Times New Roman" w:hAnsi="Times New Roman" w:cs="Times New Roman"/>
          <w:color w:val="000000"/>
          <w:sz w:val="32"/>
          <w:szCs w:val="32"/>
          <w:lang w:val="tt-RU"/>
        </w:rPr>
        <w:t xml:space="preserve"> балалар бакчасында</w:t>
      </w:r>
      <w:r w:rsidRPr="00102B4F">
        <w:rPr>
          <w:rFonts w:ascii="Times New Roman" w:hAnsi="Times New Roman" w:cs="Times New Roman"/>
          <w:color w:val="000000"/>
          <w:sz w:val="32"/>
          <w:szCs w:val="32"/>
          <w:lang w:val="tt-RU"/>
        </w:rPr>
        <w:t xml:space="preserve"> Ватанны саклаучылар елына багышланган</w:t>
      </w:r>
      <w:r>
        <w:rPr>
          <w:rFonts w:ascii="Times New Roman" w:hAnsi="Times New Roman" w:cs="Times New Roman"/>
          <w:color w:val="000000"/>
          <w:sz w:val="32"/>
          <w:szCs w:val="32"/>
          <w:lang w:val="tt-RU"/>
        </w:rPr>
        <w:t xml:space="preserve"> “Запевай!” исеме астында патриотик җыр бәйгесе үткәрелде</w:t>
      </w:r>
      <w:r w:rsidRPr="00102B4F">
        <w:rPr>
          <w:rFonts w:ascii="Times New Roman" w:hAnsi="Times New Roman" w:cs="Times New Roman"/>
          <w:color w:val="000000"/>
          <w:sz w:val="32"/>
          <w:szCs w:val="32"/>
          <w:lang w:val="tt-RU"/>
        </w:rPr>
        <w:t>. Смотр-конкурс бик җылы һәм дустанә атмосферада</w:t>
      </w:r>
      <w:r>
        <w:rPr>
          <w:rFonts w:ascii="Times New Roman" w:hAnsi="Times New Roman" w:cs="Times New Roman"/>
          <w:color w:val="000000"/>
          <w:sz w:val="32"/>
          <w:szCs w:val="32"/>
          <w:lang w:val="tt-RU"/>
        </w:rPr>
        <w:t xml:space="preserve"> узды. Конкурста катнашучы төркемнәр</w:t>
      </w:r>
      <w:r w:rsidRPr="00102B4F">
        <w:rPr>
          <w:rFonts w:ascii="Times New Roman" w:hAnsi="Times New Roman" w:cs="Times New Roman"/>
          <w:color w:val="000000"/>
          <w:sz w:val="32"/>
          <w:szCs w:val="32"/>
          <w:lang w:val="tt-RU"/>
        </w:rPr>
        <w:t xml:space="preserve"> барысы да грамоталар һәм бүләкләр белән бүләкләнде. Бу чара </w:t>
      </w:r>
      <w:r w:rsidRPr="00102B4F">
        <w:rPr>
          <w:rFonts w:ascii="Times New Roman" w:eastAsia="Times New Roman" w:hAnsi="Times New Roman" w:cs="Times New Roman"/>
          <w:sz w:val="32"/>
          <w:szCs w:val="32"/>
          <w:lang w:val="tt-RU" w:eastAsia="ru-RU"/>
        </w:rPr>
        <w:t>балаларга гражданлык һәм патриотик тәрбия бирүнең югары максатларын гамәлгә ашыру өчен бай материал бирә</w:t>
      </w:r>
      <w:r w:rsidRPr="00102B4F">
        <w:rPr>
          <w:rFonts w:ascii="Times New Roman" w:hAnsi="Times New Roman" w:cs="Times New Roman"/>
          <w:color w:val="000000"/>
          <w:sz w:val="32"/>
          <w:szCs w:val="32"/>
          <w:lang w:val="tt-RU"/>
        </w:rPr>
        <w:t>, шулай ук армиябез өчен җаваплылык һәм горурлык тәрбияли. Бу чара барысын да: өлкәннәрне дә, балаларны да берләштерде!</w:t>
      </w:r>
    </w:p>
    <w:p w:rsidR="007F6834" w:rsidRPr="00102B4F" w:rsidRDefault="007F6834" w:rsidP="00B572EC">
      <w:pPr>
        <w:spacing w:after="0"/>
        <w:jc w:val="both"/>
        <w:rPr>
          <w:rFonts w:ascii="Times New Roman" w:hAnsi="Times New Roman" w:cs="Times New Roman"/>
          <w:b/>
          <w:bCs/>
          <w:iCs/>
          <w:color w:val="2E2E2E"/>
          <w:sz w:val="32"/>
          <w:szCs w:val="32"/>
          <w:lang w:val="tt-RU"/>
        </w:rPr>
      </w:pPr>
    </w:p>
    <w:p w:rsidR="007F6834" w:rsidRPr="00102B4F" w:rsidRDefault="007F6834" w:rsidP="00B572EC">
      <w:pPr>
        <w:spacing w:after="0"/>
        <w:jc w:val="both"/>
        <w:rPr>
          <w:rFonts w:ascii="Times New Roman" w:hAnsi="Times New Roman" w:cs="Times New Roman"/>
          <w:color w:val="2E2E2E"/>
          <w:sz w:val="32"/>
          <w:szCs w:val="32"/>
          <w:shd w:val="clear" w:color="auto" w:fill="FFFFFF"/>
          <w:lang w:val="tt-RU"/>
        </w:rPr>
      </w:pPr>
    </w:p>
    <w:p w:rsidR="005408AA" w:rsidRDefault="00BE20A5" w:rsidP="007F6834">
      <w:pPr>
        <w:spacing w:after="0"/>
        <w:jc w:val="center"/>
        <w:rPr>
          <w:noProof/>
          <w:lang w:val="tt-RU"/>
        </w:rPr>
      </w:pPr>
      <w:r>
        <w:rPr>
          <w:noProof/>
          <w:lang w:eastAsia="ru-RU"/>
        </w:rPr>
        <w:drawing>
          <wp:inline distT="0" distB="0" distL="0" distR="0">
            <wp:extent cx="4210050" cy="3157538"/>
            <wp:effectExtent l="95250" t="57150" r="76200" b="42862"/>
            <wp:docPr id="37" name="Рисунок 37" descr="C:\Users\Admin\Desktop\фото все все все\смотр патриотической песни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Desktop\фото все все все\смотр патриотической песни 2025.jpg"/>
                    <pic:cNvPicPr>
                      <a:picLocks noChangeAspect="1" noChangeArrowheads="1"/>
                    </pic:cNvPicPr>
                  </pic:nvPicPr>
                  <pic:blipFill>
                    <a:blip r:embed="rId25" cstate="print"/>
                    <a:srcRect/>
                    <a:stretch>
                      <a:fillRect/>
                    </a:stretch>
                  </pic:blipFill>
                  <pic:spPr bwMode="auto">
                    <a:xfrm>
                      <a:off x="0" y="0"/>
                      <a:ext cx="4215833" cy="3161876"/>
                    </a:xfrm>
                    <a:prstGeom prst="rect">
                      <a:avLst/>
                    </a:prstGeom>
                    <a:solidFill>
                      <a:srgbClr val="FFFFFF">
                        <a:shade val="85000"/>
                      </a:srgbClr>
                    </a:solidFill>
                    <a:ln w="2857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val="tt-RU"/>
        </w:rPr>
        <w:t xml:space="preserve"> </w:t>
      </w:r>
      <w:r>
        <w:rPr>
          <w:noProof/>
          <w:lang w:eastAsia="ru-RU"/>
        </w:rPr>
        <w:drawing>
          <wp:inline distT="0" distB="0" distL="0" distR="0">
            <wp:extent cx="4216400" cy="3162300"/>
            <wp:effectExtent l="95250" t="57150" r="69850" b="57150"/>
            <wp:docPr id="39" name="Рисунок 39" descr="C:\Users\Admin\Desktop\фото все все все\смотр песни 2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Desktop\фото все все все\смотр песни 25 2.jpg"/>
                    <pic:cNvPicPr>
                      <a:picLocks noChangeAspect="1" noChangeArrowheads="1"/>
                    </pic:cNvPicPr>
                  </pic:nvPicPr>
                  <pic:blipFill>
                    <a:blip r:embed="rId26" cstate="print"/>
                    <a:srcRect/>
                    <a:stretch>
                      <a:fillRect/>
                    </a:stretch>
                  </pic:blipFill>
                  <pic:spPr bwMode="auto">
                    <a:xfrm>
                      <a:off x="0" y="0"/>
                      <a:ext cx="4216400" cy="3162300"/>
                    </a:xfrm>
                    <a:prstGeom prst="rect">
                      <a:avLst/>
                    </a:prstGeom>
                    <a:solidFill>
                      <a:srgbClr val="FFFFFF">
                        <a:shade val="85000"/>
                      </a:srgbClr>
                    </a:solidFill>
                    <a:ln w="2857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C7251" w:rsidRPr="00C36A13" w:rsidRDefault="009C7251" w:rsidP="007F6834">
      <w:pPr>
        <w:spacing w:after="0"/>
        <w:jc w:val="center"/>
        <w:rPr>
          <w:noProof/>
          <w:lang w:val="tt-RU"/>
        </w:rPr>
      </w:pPr>
    </w:p>
    <w:sectPr w:rsidR="009C7251" w:rsidRPr="00C36A13" w:rsidSect="00266F4C">
      <w:headerReference w:type="even" r:id="rId27"/>
      <w:headerReference w:type="default" r:id="rId28"/>
      <w:footerReference w:type="even" r:id="rId29"/>
      <w:footerReference w:type="default" r:id="rId30"/>
      <w:footerReference w:type="first" r:id="rId31"/>
      <w:pgSz w:w="15842" w:h="24483"/>
      <w:pgMar w:top="720" w:right="567" w:bottom="720"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D76" w:rsidRDefault="00FB1D76" w:rsidP="009F7A27">
      <w:r>
        <w:separator/>
      </w:r>
    </w:p>
  </w:endnote>
  <w:endnote w:type="continuationSeparator" w:id="1">
    <w:p w:rsidR="00FB1D76" w:rsidRDefault="00FB1D76" w:rsidP="009F7A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Microsoft YaHei UI">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Tr="007508DB">
      <w:tc>
        <w:tcPr>
          <w:tcW w:w="5000" w:type="pct"/>
          <w:vAlign w:val="center"/>
        </w:tcPr>
        <w:p w:rsidR="009B3570" w:rsidRDefault="009B3570" w:rsidP="007508DB">
          <w:pPr>
            <w:pStyle w:val="ac"/>
            <w:jc w:val="left"/>
            <w:rPr>
              <w:noProof/>
            </w:rPr>
          </w:pPr>
          <w:r w:rsidRPr="005140DB">
            <w:rPr>
              <w:noProof/>
              <w:lang w:bidi="ru-RU"/>
            </w:rPr>
            <w:t xml:space="preserve">Стр. </w:t>
          </w:r>
          <w:r w:rsidR="002D07CB" w:rsidRPr="009C6C0C">
            <w:rPr>
              <w:noProof/>
              <w:lang w:bidi="ru-RU"/>
            </w:rPr>
            <w:fldChar w:fldCharType="begin"/>
          </w:r>
          <w:r w:rsidRPr="009C6C0C">
            <w:rPr>
              <w:noProof/>
              <w:lang w:bidi="ru-RU"/>
            </w:rPr>
            <w:instrText xml:space="preserve"> PAGE   \* MERGEFORMAT </w:instrText>
          </w:r>
          <w:r w:rsidR="002D07CB" w:rsidRPr="009C6C0C">
            <w:rPr>
              <w:noProof/>
              <w:lang w:bidi="ru-RU"/>
            </w:rPr>
            <w:fldChar w:fldCharType="separate"/>
          </w:r>
          <w:r w:rsidR="004315A3">
            <w:rPr>
              <w:noProof/>
              <w:lang w:bidi="ru-RU"/>
            </w:rPr>
            <w:t>2</w:t>
          </w:r>
          <w:r w:rsidR="002D07CB" w:rsidRPr="009C6C0C">
            <w:rPr>
              <w:noProof/>
              <w:lang w:bidi="ru-RU"/>
            </w:rPr>
            <w:fldChar w:fldCharType="end"/>
          </w:r>
        </w:p>
      </w:tc>
    </w:tr>
  </w:tbl>
  <w:p w:rsidR="009B3570" w:rsidRDefault="009B3570" w:rsidP="009C6C0C">
    <w:pPr>
      <w:pStyle w:val="ac"/>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RPr="00D236B0" w:rsidTr="005140DB">
      <w:tc>
        <w:tcPr>
          <w:tcW w:w="5000" w:type="pct"/>
          <w:vAlign w:val="center"/>
        </w:tcPr>
        <w:p w:rsidR="009B3570" w:rsidRPr="00D236B0" w:rsidRDefault="009B3570" w:rsidP="005140DB">
          <w:pPr>
            <w:pStyle w:val="ac"/>
            <w:rPr>
              <w:noProof/>
            </w:rPr>
          </w:pPr>
          <w:r w:rsidRPr="00D236B0">
            <w:rPr>
              <w:noProof/>
              <w:lang w:bidi="ru-RU"/>
            </w:rPr>
            <w:t xml:space="preserve">Стр. </w:t>
          </w:r>
          <w:r w:rsidR="002D07CB" w:rsidRPr="00D236B0">
            <w:rPr>
              <w:noProof/>
              <w:lang w:bidi="ru-RU"/>
            </w:rPr>
            <w:fldChar w:fldCharType="begin"/>
          </w:r>
          <w:r w:rsidRPr="00D236B0">
            <w:rPr>
              <w:noProof/>
              <w:lang w:bidi="ru-RU"/>
            </w:rPr>
            <w:instrText xml:space="preserve"> PAGE   \* MERGEFORMAT </w:instrText>
          </w:r>
          <w:r w:rsidR="002D07CB" w:rsidRPr="00D236B0">
            <w:rPr>
              <w:noProof/>
              <w:lang w:bidi="ru-RU"/>
            </w:rPr>
            <w:fldChar w:fldCharType="separate"/>
          </w:r>
          <w:r w:rsidR="004315A3">
            <w:rPr>
              <w:noProof/>
              <w:lang w:bidi="ru-RU"/>
            </w:rPr>
            <w:t>3</w:t>
          </w:r>
          <w:r w:rsidR="002D07CB" w:rsidRPr="00D236B0">
            <w:rPr>
              <w:noProof/>
              <w:lang w:bidi="ru-RU"/>
            </w:rPr>
            <w:fldChar w:fldCharType="end"/>
          </w:r>
        </w:p>
      </w:tc>
    </w:tr>
  </w:tbl>
  <w:p w:rsidR="009B3570" w:rsidRPr="00D236B0" w:rsidRDefault="009B3570" w:rsidP="00CF13CF">
    <w:pPr>
      <w:pStyle w:val="ac"/>
      <w:rPr>
        <w:noProo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RPr="006C5465" w:rsidTr="005140DB">
      <w:tc>
        <w:tcPr>
          <w:tcW w:w="5000" w:type="pct"/>
          <w:vAlign w:val="center"/>
        </w:tcPr>
        <w:p w:rsidR="009B3570" w:rsidRPr="006C5465" w:rsidRDefault="009B3570" w:rsidP="006C5465">
          <w:pPr>
            <w:pStyle w:val="ac"/>
            <w:rPr>
              <w:noProof/>
            </w:rPr>
          </w:pPr>
          <w:r w:rsidRPr="006C5465">
            <w:rPr>
              <w:noProof/>
              <w:lang w:bidi="ru-RU"/>
            </w:rPr>
            <w:t xml:space="preserve">Стр. </w:t>
          </w:r>
          <w:r w:rsidR="002D07CB" w:rsidRPr="006C5465">
            <w:rPr>
              <w:noProof/>
              <w:lang w:bidi="ru-RU"/>
            </w:rPr>
            <w:fldChar w:fldCharType="begin"/>
          </w:r>
          <w:r w:rsidRPr="006C5465">
            <w:rPr>
              <w:noProof/>
              <w:lang w:bidi="ru-RU"/>
            </w:rPr>
            <w:instrText xml:space="preserve"> PAGE   \* MERGEFORMAT </w:instrText>
          </w:r>
          <w:r w:rsidR="002D07CB" w:rsidRPr="006C5465">
            <w:rPr>
              <w:noProof/>
              <w:lang w:bidi="ru-RU"/>
            </w:rPr>
            <w:fldChar w:fldCharType="separate"/>
          </w:r>
          <w:r w:rsidR="004315A3">
            <w:rPr>
              <w:noProof/>
              <w:lang w:bidi="ru-RU"/>
            </w:rPr>
            <w:t>1</w:t>
          </w:r>
          <w:r w:rsidR="002D07CB" w:rsidRPr="006C5465">
            <w:rPr>
              <w:noProof/>
              <w:lang w:bidi="ru-RU"/>
            </w:rPr>
            <w:fldChar w:fldCharType="end"/>
          </w:r>
        </w:p>
      </w:tc>
    </w:tr>
  </w:tbl>
  <w:p w:rsidR="009B3570" w:rsidRPr="006C5465" w:rsidRDefault="009B3570" w:rsidP="006C5465">
    <w:pPr>
      <w:pStyle w:val="ac"/>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D76" w:rsidRDefault="00FB1D76" w:rsidP="009F7A27">
      <w:r>
        <w:separator/>
      </w:r>
    </w:p>
  </w:footnote>
  <w:footnote w:type="continuationSeparator" w:id="1">
    <w:p w:rsidR="00FB1D76" w:rsidRDefault="00FB1D76" w:rsidP="009F7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29" w:type="dxa"/>
        <w:left w:w="115" w:type="dxa"/>
        <w:bottom w:w="29" w:type="dxa"/>
        <w:right w:w="115" w:type="dxa"/>
      </w:tblCellMar>
      <w:tblLook w:val="0600"/>
    </w:tblPr>
    <w:tblGrid>
      <w:gridCol w:w="4979"/>
      <w:gridCol w:w="4979"/>
      <w:gridCol w:w="4980"/>
    </w:tblGrid>
    <w:tr w:rsidR="009B3570" w:rsidTr="007508DB">
      <w:tc>
        <w:tcPr>
          <w:tcW w:w="4797" w:type="dxa"/>
          <w:shd w:val="clear" w:color="auto" w:fill="F2F2F2" w:themeFill="background1" w:themeFillShade="F2"/>
          <w:vAlign w:val="center"/>
        </w:tcPr>
        <w:p w:rsidR="009B3570" w:rsidRPr="006C5465" w:rsidRDefault="002D07CB" w:rsidP="006C5465">
          <w:pPr>
            <w:pStyle w:val="aa"/>
          </w:pPr>
          <w:sdt>
            <w:sdtPr>
              <w:alias w:val="Выпуск и дата"/>
              <w:tag w:val=""/>
              <w:id w:val="9047477"/>
              <w:placeholder>
                <w:docPart w:val="EF7092146ADA464D8C7AB9303A77DEFC"/>
              </w:placeholder>
              <w:dataBinding w:prefixMappings="xmlns:ns0='http://purl.org/dc/elements/1.1/' xmlns:ns1='http://schemas.openxmlformats.org/package/2006/metadata/core-properties' " w:xpath="/ns1:coreProperties[1]/ns1:category[1]" w:storeItemID="{6C3C8BC8-F283-45AE-878A-BAB7291924A1}"/>
              <w:text/>
            </w:sdtPr>
            <w:sdtContent>
              <w:r w:rsidR="00871B32">
                <w:rPr>
                  <w:lang w:val="tt-RU"/>
                </w:rPr>
                <w:t>№3, 31.01.2025 ел</w:t>
              </w:r>
            </w:sdtContent>
          </w:sdt>
        </w:p>
      </w:tc>
      <w:tc>
        <w:tcPr>
          <w:tcW w:w="4797" w:type="dxa"/>
          <w:shd w:val="clear" w:color="auto" w:fill="F2F2F2" w:themeFill="background1" w:themeFillShade="F2"/>
          <w:vAlign w:val="center"/>
        </w:tcPr>
        <w:p w:rsidR="009B3570" w:rsidRPr="006C5465" w:rsidRDefault="002D07CB" w:rsidP="006C5465">
          <w:pPr>
            <w:pStyle w:val="af3"/>
          </w:pPr>
          <w:sdt>
            <w:sdtPr>
              <w:alias w:val="Заголовок"/>
              <w:tag w:val=""/>
              <w:id w:val="9047478"/>
              <w:placeholder>
                <w:docPart w:val="01A984570B2E4D78BC9AFD1C55B61C77"/>
              </w:placeholder>
              <w:dataBinding w:prefixMappings="xmlns:ns0='http://schemas.microsoft.com/office/2006/coverPageProps' " w:xpath="/ns0:CoverPageProperties[1]/ns0:Abstract[1]" w:storeItemID="{55AF091B-3C7A-41E3-B477-F2FDAA23CFDA}"/>
              <w:text/>
            </w:sdtPr>
            <w:sdtContent>
              <w:r w:rsidR="009B3570">
                <w:rPr>
                  <w:lang w:val="tt-RU"/>
                </w:rPr>
                <w:t>ЧИШМӘ БАШЫ</w:t>
              </w:r>
            </w:sdtContent>
          </w:sdt>
        </w:p>
      </w:tc>
      <w:tc>
        <w:tcPr>
          <w:tcW w:w="4798" w:type="dxa"/>
          <w:shd w:val="clear" w:color="auto" w:fill="F2F2F2" w:themeFill="background1" w:themeFillShade="F2"/>
          <w:vAlign w:val="center"/>
        </w:tcPr>
        <w:p w:rsidR="009B3570" w:rsidRDefault="009B3570" w:rsidP="009C6C0C">
          <w:pPr>
            <w:pStyle w:val="aa"/>
            <w:jc w:val="right"/>
          </w:pPr>
        </w:p>
      </w:tc>
    </w:tr>
  </w:tbl>
  <w:p w:rsidR="009B3570" w:rsidRDefault="009B357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43" w:type="dxa"/>
        <w:left w:w="115" w:type="dxa"/>
        <w:bottom w:w="43" w:type="dxa"/>
        <w:right w:w="115" w:type="dxa"/>
      </w:tblCellMar>
      <w:tblLook w:val="0600"/>
    </w:tblPr>
    <w:tblGrid>
      <w:gridCol w:w="4979"/>
      <w:gridCol w:w="4979"/>
      <w:gridCol w:w="4980"/>
    </w:tblGrid>
    <w:tr w:rsidR="009B3570" w:rsidRPr="00D236B0" w:rsidTr="007508DB">
      <w:tc>
        <w:tcPr>
          <w:tcW w:w="4801" w:type="dxa"/>
          <w:shd w:val="clear" w:color="auto" w:fill="F2F2F2" w:themeFill="background1" w:themeFillShade="F2"/>
          <w:vAlign w:val="center"/>
        </w:tcPr>
        <w:p w:rsidR="009B3570" w:rsidRPr="00D236B0" w:rsidRDefault="009B3570" w:rsidP="00DD1D2A">
          <w:pPr>
            <w:pStyle w:val="aa"/>
            <w:rPr>
              <w:noProof/>
            </w:rPr>
          </w:pPr>
        </w:p>
      </w:tc>
      <w:tc>
        <w:tcPr>
          <w:tcW w:w="4800" w:type="dxa"/>
          <w:shd w:val="clear" w:color="auto" w:fill="F2F2F2" w:themeFill="background1" w:themeFillShade="F2"/>
          <w:vAlign w:val="center"/>
        </w:tcPr>
        <w:p w:rsidR="009B3570" w:rsidRPr="00D236B0" w:rsidRDefault="002D07CB" w:rsidP="00DD1D2A">
          <w:pPr>
            <w:pStyle w:val="af3"/>
            <w:rPr>
              <w:noProof/>
            </w:rPr>
          </w:pPr>
          <w:sdt>
            <w:sdtPr>
              <w:rPr>
                <w:noProof/>
              </w:rPr>
              <w:alias w:val="Заголовок"/>
              <w:tag w:val=""/>
              <w:id w:val="9047479"/>
              <w:placeholder>
                <w:docPart w:val="0B5B7B8868AF430FB65FF956F533116C"/>
              </w:placeholder>
              <w:dataBinding w:prefixMappings="xmlns:ns0='http://schemas.microsoft.com/office/2006/coverPageProps' " w:xpath="/ns0:CoverPageProperties[1]/ns0:Abstract[1]" w:storeItemID="{55AF091B-3C7A-41E3-B477-F2FDAA23CFDA}"/>
              <w:text/>
            </w:sdtPr>
            <w:sdtContent>
              <w:r w:rsidR="009B3570">
                <w:rPr>
                  <w:noProof/>
                  <w:lang w:val="tt-RU"/>
                </w:rPr>
                <w:t>ЧИШМӘ БАШЫ</w:t>
              </w:r>
            </w:sdtContent>
          </w:sdt>
        </w:p>
      </w:tc>
      <w:tc>
        <w:tcPr>
          <w:tcW w:w="4801" w:type="dxa"/>
          <w:shd w:val="clear" w:color="auto" w:fill="F2F2F2" w:themeFill="background1" w:themeFillShade="F2"/>
          <w:vAlign w:val="center"/>
        </w:tcPr>
        <w:p w:rsidR="009B3570" w:rsidRPr="00D236B0" w:rsidRDefault="002D07CB" w:rsidP="007508DB">
          <w:pPr>
            <w:pStyle w:val="aa"/>
            <w:jc w:val="right"/>
            <w:rPr>
              <w:i w:val="0"/>
              <w:iCs w:val="0"/>
              <w:noProof/>
              <w:color w:val="auto"/>
            </w:rPr>
          </w:pPr>
          <w:sdt>
            <w:sdtPr>
              <w:rPr>
                <w:noProof/>
              </w:rPr>
              <w:alias w:val="Выпуск и дата"/>
              <w:tag w:val=""/>
              <w:id w:val="9047480"/>
              <w:placeholder>
                <w:docPart w:val="0DA267F84F6942A492900575176127C3"/>
              </w:placeholder>
              <w:dataBinding w:prefixMappings="xmlns:ns0='http://purl.org/dc/elements/1.1/' xmlns:ns1='http://schemas.openxmlformats.org/package/2006/metadata/core-properties' " w:xpath="/ns1:coreProperties[1]/ns1:category[1]" w:storeItemID="{6C3C8BC8-F283-45AE-878A-BAB7291924A1}"/>
              <w:text/>
            </w:sdtPr>
            <w:sdtContent>
              <w:r w:rsidR="00871B32">
                <w:rPr>
                  <w:noProof/>
                  <w:lang w:val="tt-RU"/>
                </w:rPr>
                <w:t>№3, 31.01.2025 ел</w:t>
              </w:r>
            </w:sdtContent>
          </w:sdt>
        </w:p>
      </w:tc>
    </w:tr>
  </w:tbl>
  <w:p w:rsidR="009B3570" w:rsidRPr="00D236B0" w:rsidRDefault="009B3570" w:rsidP="009C6C0C">
    <w:pPr>
      <w:pStyle w:val="aa"/>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3E2B8E"/>
    <w:lvl w:ilvl="0">
      <w:start w:val="1"/>
      <w:numFmt w:val="decimal"/>
      <w:pStyle w:val="5"/>
      <w:lvlText w:val="%1."/>
      <w:lvlJc w:val="left"/>
      <w:pPr>
        <w:tabs>
          <w:tab w:val="num" w:pos="1800"/>
        </w:tabs>
        <w:ind w:left="1800" w:hanging="360"/>
      </w:pPr>
    </w:lvl>
  </w:abstractNum>
  <w:abstractNum w:abstractNumId="1">
    <w:nsid w:val="FFFFFF7D"/>
    <w:multiLevelType w:val="singleLevel"/>
    <w:tmpl w:val="DC2E8EF8"/>
    <w:lvl w:ilvl="0">
      <w:start w:val="1"/>
      <w:numFmt w:val="decimal"/>
      <w:pStyle w:val="4"/>
      <w:lvlText w:val="%1."/>
      <w:lvlJc w:val="left"/>
      <w:pPr>
        <w:tabs>
          <w:tab w:val="num" w:pos="1440"/>
        </w:tabs>
        <w:ind w:left="1440" w:hanging="360"/>
      </w:pPr>
    </w:lvl>
  </w:abstractNum>
  <w:abstractNum w:abstractNumId="2">
    <w:nsid w:val="FFFFFF7E"/>
    <w:multiLevelType w:val="singleLevel"/>
    <w:tmpl w:val="9D7ADA1A"/>
    <w:lvl w:ilvl="0">
      <w:start w:val="1"/>
      <w:numFmt w:val="decimal"/>
      <w:pStyle w:val="3"/>
      <w:lvlText w:val="%1."/>
      <w:lvlJc w:val="left"/>
      <w:pPr>
        <w:tabs>
          <w:tab w:val="num" w:pos="1080"/>
        </w:tabs>
        <w:ind w:left="1080" w:hanging="360"/>
      </w:pPr>
    </w:lvl>
  </w:abstractNum>
  <w:abstractNum w:abstractNumId="3">
    <w:nsid w:val="FFFFFF7F"/>
    <w:multiLevelType w:val="singleLevel"/>
    <w:tmpl w:val="B3A07D42"/>
    <w:lvl w:ilvl="0">
      <w:start w:val="1"/>
      <w:numFmt w:val="decimal"/>
      <w:pStyle w:val="2"/>
      <w:lvlText w:val="%1."/>
      <w:lvlJc w:val="left"/>
      <w:pPr>
        <w:tabs>
          <w:tab w:val="num" w:pos="720"/>
        </w:tabs>
        <w:ind w:left="720" w:hanging="360"/>
      </w:pPr>
    </w:lvl>
  </w:abstractNum>
  <w:abstractNum w:abstractNumId="4">
    <w:nsid w:val="FFFFFF80"/>
    <w:multiLevelType w:val="singleLevel"/>
    <w:tmpl w:val="62781B3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5E369E46"/>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E3167F66"/>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760AFA4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84D2DE66"/>
    <w:lvl w:ilvl="0">
      <w:start w:val="1"/>
      <w:numFmt w:val="decimal"/>
      <w:pStyle w:val="a"/>
      <w:lvlText w:val="%1."/>
      <w:lvlJc w:val="left"/>
      <w:pPr>
        <w:tabs>
          <w:tab w:val="num" w:pos="360"/>
        </w:tabs>
        <w:ind w:left="360" w:hanging="360"/>
      </w:pPr>
    </w:lvl>
  </w:abstractNum>
  <w:abstractNum w:abstractNumId="9">
    <w:nsid w:val="FFFFFF89"/>
    <w:multiLevelType w:val="singleLevel"/>
    <w:tmpl w:val="77987A54"/>
    <w:lvl w:ilvl="0">
      <w:start w:val="1"/>
      <w:numFmt w:val="bullet"/>
      <w:pStyle w:val="a0"/>
      <w:lvlText w:val=""/>
      <w:lvlJc w:val="left"/>
      <w:pPr>
        <w:tabs>
          <w:tab w:val="num" w:pos="360"/>
        </w:tabs>
        <w:ind w:left="360" w:hanging="360"/>
      </w:pPr>
      <w:rPr>
        <w:rFonts w:ascii="Symbol" w:hAnsi="Symbol" w:hint="default"/>
      </w:rPr>
    </w:lvl>
  </w:abstractNum>
  <w:abstractNum w:abstractNumId="10">
    <w:nsid w:val="1B88546E"/>
    <w:multiLevelType w:val="hybridMultilevel"/>
    <w:tmpl w:val="21D0AFFC"/>
    <w:lvl w:ilvl="0" w:tplc="D4EE62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531262"/>
    <w:multiLevelType w:val="hybridMultilevel"/>
    <w:tmpl w:val="A11AE738"/>
    <w:lvl w:ilvl="0" w:tplc="34BEBBF0">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840D5A"/>
    <w:multiLevelType w:val="hybridMultilevel"/>
    <w:tmpl w:val="F188B636"/>
    <w:lvl w:ilvl="0" w:tplc="D386361A">
      <w:numFmt w:val="bullet"/>
      <w:lvlText w:val="-"/>
      <w:lvlJc w:val="left"/>
      <w:pPr>
        <w:ind w:left="720" w:hanging="360"/>
      </w:pPr>
      <w:rPr>
        <w:rFonts w:ascii="Georgia" w:eastAsia="SimSun" w:hAnsi="Georg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417882"/>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16F0617"/>
    <w:multiLevelType w:val="hybridMultilevel"/>
    <w:tmpl w:val="C8C6C832"/>
    <w:lvl w:ilvl="0" w:tplc="F4B67220">
      <w:start w:val="2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D9513E"/>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A74102E"/>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5"/>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6"/>
  </w:num>
  <w:num w:numId="14">
    <w:abstractNumId w:val="14"/>
  </w:num>
  <w:num w:numId="15">
    <w:abstractNumId w:val="10"/>
  </w:num>
  <w:num w:numId="16">
    <w:abstractNumId w:val="1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stylePaneFormatFilter w:val="5004"/>
  <w:stylePaneSortMethod w:val="0000"/>
  <w:defaultTabStop w:val="720"/>
  <w:evenAndOddHeaders/>
  <w:characterSpacingControl w:val="doNotCompress"/>
  <w:hdrShapeDefaults>
    <o:shapedefaults v:ext="edit" spidmax="25602"/>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MDMyNzQ0N7U0tDQzNzNS0lEKTi0uzszPAykwqwUApS0T/CwAAAA="/>
  </w:docVars>
  <w:rsids>
    <w:rsidRoot w:val="004E3298"/>
    <w:rsid w:val="000056C3"/>
    <w:rsid w:val="00015147"/>
    <w:rsid w:val="0002093C"/>
    <w:rsid w:val="000420F1"/>
    <w:rsid w:val="00070809"/>
    <w:rsid w:val="000774C4"/>
    <w:rsid w:val="000B2002"/>
    <w:rsid w:val="001006A8"/>
    <w:rsid w:val="00102B4F"/>
    <w:rsid w:val="00114786"/>
    <w:rsid w:val="001444A4"/>
    <w:rsid w:val="00145F34"/>
    <w:rsid w:val="0015206A"/>
    <w:rsid w:val="001A4977"/>
    <w:rsid w:val="001C6208"/>
    <w:rsid w:val="001F227E"/>
    <w:rsid w:val="0022339D"/>
    <w:rsid w:val="002608DF"/>
    <w:rsid w:val="00266F4C"/>
    <w:rsid w:val="0028128D"/>
    <w:rsid w:val="002B5D20"/>
    <w:rsid w:val="002C6F1D"/>
    <w:rsid w:val="002D07CB"/>
    <w:rsid w:val="002E008A"/>
    <w:rsid w:val="002F1824"/>
    <w:rsid w:val="0031266C"/>
    <w:rsid w:val="00314420"/>
    <w:rsid w:val="003219D5"/>
    <w:rsid w:val="0037154F"/>
    <w:rsid w:val="003826B8"/>
    <w:rsid w:val="00396347"/>
    <w:rsid w:val="00397FAD"/>
    <w:rsid w:val="003F01F5"/>
    <w:rsid w:val="003F2D5E"/>
    <w:rsid w:val="003F7D76"/>
    <w:rsid w:val="004315A3"/>
    <w:rsid w:val="00445F2B"/>
    <w:rsid w:val="004503CD"/>
    <w:rsid w:val="00461BDF"/>
    <w:rsid w:val="00490A0C"/>
    <w:rsid w:val="004D1632"/>
    <w:rsid w:val="004D61E0"/>
    <w:rsid w:val="004E3298"/>
    <w:rsid w:val="005140DB"/>
    <w:rsid w:val="0053154E"/>
    <w:rsid w:val="00531F68"/>
    <w:rsid w:val="005408AA"/>
    <w:rsid w:val="005A20B8"/>
    <w:rsid w:val="005A4D1F"/>
    <w:rsid w:val="005C1AA1"/>
    <w:rsid w:val="005D2C2B"/>
    <w:rsid w:val="005D573E"/>
    <w:rsid w:val="00650559"/>
    <w:rsid w:val="0065388A"/>
    <w:rsid w:val="00657A3B"/>
    <w:rsid w:val="00663CB7"/>
    <w:rsid w:val="006A57DD"/>
    <w:rsid w:val="006C5465"/>
    <w:rsid w:val="006E066B"/>
    <w:rsid w:val="006E4D72"/>
    <w:rsid w:val="006F1E20"/>
    <w:rsid w:val="006F1E89"/>
    <w:rsid w:val="007000E7"/>
    <w:rsid w:val="00713747"/>
    <w:rsid w:val="007145D1"/>
    <w:rsid w:val="007508DB"/>
    <w:rsid w:val="00780E49"/>
    <w:rsid w:val="007818AD"/>
    <w:rsid w:val="007825F2"/>
    <w:rsid w:val="00797ADE"/>
    <w:rsid w:val="007A6DF5"/>
    <w:rsid w:val="007B26D7"/>
    <w:rsid w:val="007C3996"/>
    <w:rsid w:val="007C70F4"/>
    <w:rsid w:val="007D54D3"/>
    <w:rsid w:val="007F6834"/>
    <w:rsid w:val="0083017F"/>
    <w:rsid w:val="008329EB"/>
    <w:rsid w:val="00834C46"/>
    <w:rsid w:val="008403C6"/>
    <w:rsid w:val="008501C2"/>
    <w:rsid w:val="00871B32"/>
    <w:rsid w:val="008A6815"/>
    <w:rsid w:val="008C0A5C"/>
    <w:rsid w:val="008C3071"/>
    <w:rsid w:val="008D479C"/>
    <w:rsid w:val="008E7C41"/>
    <w:rsid w:val="009040E1"/>
    <w:rsid w:val="00906CA9"/>
    <w:rsid w:val="00914760"/>
    <w:rsid w:val="00916016"/>
    <w:rsid w:val="00916669"/>
    <w:rsid w:val="00920465"/>
    <w:rsid w:val="009442D7"/>
    <w:rsid w:val="00944309"/>
    <w:rsid w:val="009610E1"/>
    <w:rsid w:val="00962DAF"/>
    <w:rsid w:val="009702EF"/>
    <w:rsid w:val="00991240"/>
    <w:rsid w:val="009A3663"/>
    <w:rsid w:val="009A79D5"/>
    <w:rsid w:val="009B3570"/>
    <w:rsid w:val="009C6C0C"/>
    <w:rsid w:val="009C7251"/>
    <w:rsid w:val="009D47A6"/>
    <w:rsid w:val="009F7A27"/>
    <w:rsid w:val="00A117F7"/>
    <w:rsid w:val="00A13668"/>
    <w:rsid w:val="00A25437"/>
    <w:rsid w:val="00A52C21"/>
    <w:rsid w:val="00A818FB"/>
    <w:rsid w:val="00A902A2"/>
    <w:rsid w:val="00AB1E1D"/>
    <w:rsid w:val="00AC0BBF"/>
    <w:rsid w:val="00AD33FE"/>
    <w:rsid w:val="00AF7FD8"/>
    <w:rsid w:val="00B17996"/>
    <w:rsid w:val="00B37352"/>
    <w:rsid w:val="00B45180"/>
    <w:rsid w:val="00B572EC"/>
    <w:rsid w:val="00B7315D"/>
    <w:rsid w:val="00B74992"/>
    <w:rsid w:val="00B77958"/>
    <w:rsid w:val="00BB5050"/>
    <w:rsid w:val="00BE20A5"/>
    <w:rsid w:val="00C36A13"/>
    <w:rsid w:val="00C50CF7"/>
    <w:rsid w:val="00CA22B3"/>
    <w:rsid w:val="00CA4BCD"/>
    <w:rsid w:val="00CB3692"/>
    <w:rsid w:val="00CB7D95"/>
    <w:rsid w:val="00CD2640"/>
    <w:rsid w:val="00CF13CF"/>
    <w:rsid w:val="00CF782F"/>
    <w:rsid w:val="00CF7F6A"/>
    <w:rsid w:val="00D05BDA"/>
    <w:rsid w:val="00D16123"/>
    <w:rsid w:val="00D236B0"/>
    <w:rsid w:val="00D32456"/>
    <w:rsid w:val="00D41A45"/>
    <w:rsid w:val="00D4793D"/>
    <w:rsid w:val="00D65B23"/>
    <w:rsid w:val="00D7572B"/>
    <w:rsid w:val="00D90B39"/>
    <w:rsid w:val="00DA4C6A"/>
    <w:rsid w:val="00DA6697"/>
    <w:rsid w:val="00DB460D"/>
    <w:rsid w:val="00DB51A5"/>
    <w:rsid w:val="00DC009C"/>
    <w:rsid w:val="00DC3138"/>
    <w:rsid w:val="00DD1D2A"/>
    <w:rsid w:val="00DD5490"/>
    <w:rsid w:val="00DE107F"/>
    <w:rsid w:val="00E101E7"/>
    <w:rsid w:val="00E604D2"/>
    <w:rsid w:val="00E60A40"/>
    <w:rsid w:val="00E64C6F"/>
    <w:rsid w:val="00E6519F"/>
    <w:rsid w:val="00E66247"/>
    <w:rsid w:val="00EC67E4"/>
    <w:rsid w:val="00ED6266"/>
    <w:rsid w:val="00EF6A7A"/>
    <w:rsid w:val="00EF6BF6"/>
    <w:rsid w:val="00F0199B"/>
    <w:rsid w:val="00F11E5E"/>
    <w:rsid w:val="00F11F4F"/>
    <w:rsid w:val="00F3648E"/>
    <w:rsid w:val="00F410A6"/>
    <w:rsid w:val="00F41849"/>
    <w:rsid w:val="00F52471"/>
    <w:rsid w:val="00F67729"/>
    <w:rsid w:val="00F81770"/>
    <w:rsid w:val="00FA1A74"/>
    <w:rsid w:val="00FA5D1C"/>
    <w:rsid w:val="00FB1D76"/>
    <w:rsid w:val="00FC56B6"/>
    <w:rsid w:val="00FC6052"/>
    <w:rsid w:val="00FD4E3E"/>
    <w:rsid w:val="00FE1392"/>
    <w:rsid w:val="00FF1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18"/>
        <w:szCs w:val="18"/>
        <w:lang w:val="ru-RU" w:eastAsia="en-US" w:bidi="ar-SA"/>
      </w:rPr>
    </w:rPrDefault>
    <w:pPrDefault>
      <w:pPr>
        <w:spacing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2">
    <w:name w:val="Normal"/>
    <w:qFormat/>
    <w:rsid w:val="00C50CF7"/>
    <w:rPr>
      <w:rFonts w:ascii="Georgia" w:hAnsi="Georgia"/>
    </w:rPr>
  </w:style>
  <w:style w:type="paragraph" w:styleId="1">
    <w:name w:val="heading 1"/>
    <w:basedOn w:val="a2"/>
    <w:next w:val="a2"/>
    <w:link w:val="10"/>
    <w:uiPriority w:val="9"/>
    <w:qFormat/>
    <w:rsid w:val="00C50CF7"/>
    <w:pPr>
      <w:spacing w:after="0" w:line="1400" w:lineRule="exact"/>
      <w:outlineLvl w:val="0"/>
    </w:pPr>
    <w:rPr>
      <w:b/>
      <w:bCs/>
      <w:color w:val="FFFFFF" w:themeColor="background1"/>
      <w:spacing w:val="-60"/>
      <w:sz w:val="144"/>
      <w:szCs w:val="144"/>
    </w:rPr>
  </w:style>
  <w:style w:type="paragraph" w:styleId="21">
    <w:name w:val="heading 2"/>
    <w:basedOn w:val="a2"/>
    <w:next w:val="a2"/>
    <w:link w:val="22"/>
    <w:uiPriority w:val="9"/>
    <w:qFormat/>
    <w:rsid w:val="00396347"/>
    <w:pPr>
      <w:spacing w:after="0"/>
      <w:outlineLvl w:val="1"/>
    </w:pPr>
    <w:rPr>
      <w:color w:val="0A249B" w:themeColor="accent1"/>
      <w:sz w:val="40"/>
      <w:szCs w:val="44"/>
    </w:rPr>
  </w:style>
  <w:style w:type="paragraph" w:styleId="31">
    <w:name w:val="heading 3"/>
    <w:basedOn w:val="a2"/>
    <w:next w:val="a2"/>
    <w:link w:val="32"/>
    <w:uiPriority w:val="9"/>
    <w:qFormat/>
    <w:rsid w:val="00396347"/>
    <w:pPr>
      <w:spacing w:after="0"/>
      <w:outlineLvl w:val="2"/>
    </w:pPr>
    <w:rPr>
      <w:b/>
      <w:bCs/>
      <w:color w:val="0A249B" w:themeColor="accent1"/>
      <w:sz w:val="60"/>
      <w:szCs w:val="64"/>
    </w:rPr>
  </w:style>
  <w:style w:type="paragraph" w:styleId="41">
    <w:name w:val="heading 4"/>
    <w:basedOn w:val="a2"/>
    <w:next w:val="a2"/>
    <w:link w:val="42"/>
    <w:uiPriority w:val="9"/>
    <w:qFormat/>
    <w:rsid w:val="00C50CF7"/>
    <w:pPr>
      <w:spacing w:after="0"/>
      <w:outlineLvl w:val="3"/>
    </w:pPr>
    <w:rPr>
      <w:b/>
      <w:color w:val="FFFFFF" w:themeColor="background1"/>
      <w:sz w:val="40"/>
      <w:szCs w:val="44"/>
    </w:rPr>
  </w:style>
  <w:style w:type="paragraph" w:styleId="51">
    <w:name w:val="heading 5"/>
    <w:basedOn w:val="a2"/>
    <w:next w:val="a2"/>
    <w:link w:val="52"/>
    <w:uiPriority w:val="9"/>
    <w:qFormat/>
    <w:rsid w:val="00D236B0"/>
    <w:pPr>
      <w:keepNext/>
      <w:keepLines/>
      <w:spacing w:after="0"/>
      <w:outlineLvl w:val="4"/>
    </w:pPr>
    <w:rPr>
      <w:rFonts w:eastAsiaTheme="majorEastAsia" w:cstheme="majorBidi"/>
      <w:i/>
      <w:color w:val="0A249B" w:themeColor="accent1"/>
      <w:sz w:val="80"/>
    </w:rPr>
  </w:style>
  <w:style w:type="paragraph" w:styleId="6">
    <w:name w:val="heading 6"/>
    <w:basedOn w:val="a2"/>
    <w:next w:val="a2"/>
    <w:link w:val="60"/>
    <w:uiPriority w:val="9"/>
    <w:qFormat/>
    <w:rsid w:val="00C50CF7"/>
    <w:pPr>
      <w:keepNext/>
      <w:keepLines/>
      <w:spacing w:after="0"/>
      <w:outlineLvl w:val="5"/>
    </w:pPr>
    <w:rPr>
      <w:rFonts w:ascii="Times New Roman" w:eastAsiaTheme="majorEastAsia" w:hAnsi="Times New Roman" w:cs="Times New Roman"/>
      <w:b/>
      <w:caps/>
      <w:sz w:val="56"/>
    </w:rPr>
  </w:style>
  <w:style w:type="paragraph" w:styleId="7">
    <w:name w:val="heading 7"/>
    <w:basedOn w:val="a2"/>
    <w:next w:val="a2"/>
    <w:link w:val="70"/>
    <w:uiPriority w:val="9"/>
    <w:qFormat/>
    <w:rsid w:val="00D236B0"/>
    <w:pPr>
      <w:keepNext/>
      <w:keepLines/>
      <w:spacing w:after="0"/>
      <w:outlineLvl w:val="6"/>
    </w:pPr>
    <w:rPr>
      <w:rFonts w:eastAsiaTheme="majorEastAsia" w:cstheme="majorBidi"/>
      <w:iCs/>
      <w:spacing w:val="-40"/>
      <w:sz w:val="60"/>
    </w:rPr>
  </w:style>
  <w:style w:type="paragraph" w:styleId="8">
    <w:name w:val="heading 8"/>
    <w:basedOn w:val="a2"/>
    <w:next w:val="a2"/>
    <w:link w:val="80"/>
    <w:uiPriority w:val="9"/>
    <w:qFormat/>
    <w:rsid w:val="00C50CF7"/>
    <w:pPr>
      <w:keepNext/>
      <w:keepLines/>
      <w:spacing w:after="60"/>
      <w:outlineLvl w:val="7"/>
    </w:pPr>
    <w:rPr>
      <w:rFonts w:eastAsiaTheme="majorEastAsia" w:cstheme="majorBidi"/>
      <w:color w:val="FFFFFF" w:themeColor="background1"/>
      <w:sz w:val="44"/>
      <w:szCs w:val="21"/>
    </w:rPr>
  </w:style>
  <w:style w:type="paragraph" w:styleId="9">
    <w:name w:val="heading 9"/>
    <w:basedOn w:val="a2"/>
    <w:next w:val="a2"/>
    <w:link w:val="90"/>
    <w:uiPriority w:val="9"/>
    <w:semiHidden/>
    <w:unhideWhenUsed/>
    <w:qFormat/>
    <w:rsid w:val="00C50CF7"/>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uiPriority w:val="9"/>
    <w:rsid w:val="00C50CF7"/>
    <w:rPr>
      <w:rFonts w:ascii="Georgia" w:eastAsiaTheme="majorEastAsia" w:hAnsi="Georgia" w:cstheme="majorBidi"/>
      <w:color w:val="FFFFFF" w:themeColor="background1"/>
      <w:sz w:val="44"/>
      <w:szCs w:val="21"/>
    </w:rPr>
  </w:style>
  <w:style w:type="character" w:customStyle="1" w:styleId="10">
    <w:name w:val="Заголовок 1 Знак"/>
    <w:basedOn w:val="a3"/>
    <w:link w:val="1"/>
    <w:uiPriority w:val="9"/>
    <w:rsid w:val="00C50CF7"/>
    <w:rPr>
      <w:rFonts w:ascii="Georgia" w:hAnsi="Georgia"/>
      <w:b/>
      <w:bCs/>
      <w:color w:val="FFFFFF" w:themeColor="background1"/>
      <w:spacing w:val="-60"/>
      <w:sz w:val="144"/>
      <w:szCs w:val="144"/>
    </w:rPr>
  </w:style>
  <w:style w:type="paragraph" w:styleId="a6">
    <w:name w:val="Subtitle"/>
    <w:basedOn w:val="a2"/>
    <w:next w:val="a2"/>
    <w:link w:val="a7"/>
    <w:uiPriority w:val="11"/>
    <w:qFormat/>
    <w:rsid w:val="00C50CF7"/>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character" w:customStyle="1" w:styleId="a7">
    <w:name w:val="Подзаголовок Знак"/>
    <w:basedOn w:val="a3"/>
    <w:link w:val="a6"/>
    <w:uiPriority w:val="11"/>
    <w:rsid w:val="00C50CF7"/>
    <w:rPr>
      <w:rFonts w:ascii="Times New Roman" w:hAnsi="Times New Roman" w:cs="Times New Roman"/>
      <w:b/>
      <w:bCs/>
      <w:caps/>
      <w:color w:val="262626" w:themeColor="text1" w:themeTint="D9"/>
      <w:sz w:val="96"/>
      <w:szCs w:val="96"/>
    </w:rPr>
  </w:style>
  <w:style w:type="paragraph" w:styleId="a8">
    <w:name w:val="Title"/>
    <w:basedOn w:val="a2"/>
    <w:next w:val="a2"/>
    <w:link w:val="a9"/>
    <w:uiPriority w:val="10"/>
    <w:qFormat/>
    <w:rsid w:val="00C50CF7"/>
    <w:pPr>
      <w:spacing w:after="0"/>
      <w:jc w:val="center"/>
    </w:pPr>
    <w:rPr>
      <w:rFonts w:ascii="Times New Roman" w:hAnsi="Times New Roman" w:cs="Times New Roman"/>
      <w:color w:val="262626" w:themeColor="text1" w:themeTint="D9"/>
      <w:sz w:val="36"/>
      <w:szCs w:val="36"/>
    </w:rPr>
  </w:style>
  <w:style w:type="character" w:customStyle="1" w:styleId="a9">
    <w:name w:val="Название Знак"/>
    <w:basedOn w:val="a3"/>
    <w:link w:val="a8"/>
    <w:uiPriority w:val="10"/>
    <w:rsid w:val="00C50CF7"/>
    <w:rPr>
      <w:rFonts w:ascii="Times New Roman" w:hAnsi="Times New Roman" w:cs="Times New Roman"/>
      <w:color w:val="262626" w:themeColor="text1" w:themeTint="D9"/>
      <w:sz w:val="36"/>
      <w:szCs w:val="36"/>
    </w:rPr>
  </w:style>
  <w:style w:type="paragraph" w:styleId="aa">
    <w:name w:val="header"/>
    <w:basedOn w:val="a2"/>
    <w:link w:val="ab"/>
    <w:uiPriority w:val="99"/>
    <w:unhideWhenUsed/>
    <w:rsid w:val="00C50CF7"/>
    <w:pPr>
      <w:spacing w:after="0"/>
    </w:pPr>
    <w:rPr>
      <w:i/>
      <w:iCs/>
      <w:color w:val="595959" w:themeColor="text1" w:themeTint="A6"/>
    </w:rPr>
  </w:style>
  <w:style w:type="character" w:customStyle="1" w:styleId="ab">
    <w:name w:val="Верхний колонтитул Знак"/>
    <w:basedOn w:val="a3"/>
    <w:link w:val="aa"/>
    <w:uiPriority w:val="99"/>
    <w:rsid w:val="00C50CF7"/>
    <w:rPr>
      <w:rFonts w:ascii="Georgia" w:hAnsi="Georgia"/>
      <w:i/>
      <w:iCs/>
      <w:color w:val="595959" w:themeColor="text1" w:themeTint="A6"/>
    </w:rPr>
  </w:style>
  <w:style w:type="paragraph" w:styleId="ac">
    <w:name w:val="footer"/>
    <w:basedOn w:val="a2"/>
    <w:link w:val="ad"/>
    <w:uiPriority w:val="99"/>
    <w:unhideWhenUsed/>
    <w:rsid w:val="00C50CF7"/>
    <w:pPr>
      <w:spacing w:after="0"/>
      <w:jc w:val="right"/>
    </w:pPr>
    <w:rPr>
      <w:i/>
      <w:iCs/>
      <w:color w:val="595959" w:themeColor="text1" w:themeTint="A6"/>
    </w:rPr>
  </w:style>
  <w:style w:type="character" w:customStyle="1" w:styleId="ad">
    <w:name w:val="Нижний колонтитул Знак"/>
    <w:basedOn w:val="a3"/>
    <w:link w:val="ac"/>
    <w:uiPriority w:val="99"/>
    <w:rsid w:val="00C50CF7"/>
    <w:rPr>
      <w:rFonts w:ascii="Georgia" w:hAnsi="Georgia"/>
      <w:i/>
      <w:iCs/>
      <w:color w:val="595959" w:themeColor="text1" w:themeTint="A6"/>
    </w:rPr>
  </w:style>
  <w:style w:type="table" w:styleId="ae">
    <w:name w:val="Table Grid"/>
    <w:basedOn w:val="a4"/>
    <w:uiPriority w:val="39"/>
    <w:rsid w:val="00C50C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3"/>
    <w:uiPriority w:val="99"/>
    <w:semiHidden/>
    <w:rsid w:val="00C50CF7"/>
    <w:rPr>
      <w:rFonts w:ascii="Georgia" w:hAnsi="Georgia"/>
      <w:color w:val="808080"/>
    </w:rPr>
  </w:style>
  <w:style w:type="character" w:customStyle="1" w:styleId="22">
    <w:name w:val="Заголовок 2 Знак"/>
    <w:basedOn w:val="a3"/>
    <w:link w:val="21"/>
    <w:uiPriority w:val="9"/>
    <w:rsid w:val="00396347"/>
    <w:rPr>
      <w:rFonts w:ascii="Georgia" w:hAnsi="Georgia"/>
      <w:color w:val="0A249B" w:themeColor="accent1"/>
      <w:sz w:val="40"/>
      <w:szCs w:val="44"/>
    </w:rPr>
  </w:style>
  <w:style w:type="paragraph" w:styleId="af0">
    <w:name w:val="caption"/>
    <w:basedOn w:val="a2"/>
    <w:next w:val="a2"/>
    <w:uiPriority w:val="35"/>
    <w:qFormat/>
    <w:rsid w:val="00C50CF7"/>
    <w:pPr>
      <w:spacing w:after="0"/>
    </w:pPr>
    <w:rPr>
      <w:i/>
      <w:iCs/>
      <w:color w:val="000000" w:themeColor="text1"/>
    </w:rPr>
  </w:style>
  <w:style w:type="paragraph" w:customStyle="1" w:styleId="af1">
    <w:name w:val="Начальный текст"/>
    <w:basedOn w:val="a2"/>
    <w:uiPriority w:val="12"/>
    <w:qFormat/>
    <w:rsid w:val="00C50CF7"/>
    <w:pPr>
      <w:spacing w:after="0"/>
    </w:pPr>
    <w:rPr>
      <w:color w:val="000000" w:themeColor="text1"/>
      <w:sz w:val="30"/>
      <w:szCs w:val="30"/>
    </w:rPr>
  </w:style>
  <w:style w:type="paragraph" w:customStyle="1" w:styleId="af2">
    <w:name w:val="Выпуск"/>
    <w:basedOn w:val="a2"/>
    <w:uiPriority w:val="12"/>
    <w:qFormat/>
    <w:rsid w:val="00C50CF7"/>
    <w:pPr>
      <w:spacing w:after="0"/>
    </w:pPr>
    <w:rPr>
      <w:rFonts w:cs="Times New Roman"/>
      <w:i/>
      <w:szCs w:val="24"/>
    </w:rPr>
  </w:style>
  <w:style w:type="paragraph" w:customStyle="1" w:styleId="af3">
    <w:name w:val="Наименование заголовка документа"/>
    <w:basedOn w:val="a2"/>
    <w:next w:val="a2"/>
    <w:uiPriority w:val="12"/>
    <w:qFormat/>
    <w:rsid w:val="00C50CF7"/>
    <w:pPr>
      <w:spacing w:after="0"/>
      <w:jc w:val="center"/>
    </w:pPr>
    <w:rPr>
      <w:rFonts w:ascii="Times New Roman" w:hAnsi="Times New Roman" w:cs="Times New Roman"/>
      <w:b/>
      <w:caps/>
      <w:sz w:val="36"/>
    </w:rPr>
  </w:style>
  <w:style w:type="character" w:customStyle="1" w:styleId="32">
    <w:name w:val="Заголовок 3 Знак"/>
    <w:basedOn w:val="a3"/>
    <w:link w:val="31"/>
    <w:uiPriority w:val="9"/>
    <w:rsid w:val="00396347"/>
    <w:rPr>
      <w:rFonts w:ascii="Georgia" w:hAnsi="Georgia"/>
      <w:b/>
      <w:bCs/>
      <w:color w:val="0A249B" w:themeColor="accent1"/>
      <w:sz w:val="60"/>
      <w:szCs w:val="64"/>
    </w:rPr>
  </w:style>
  <w:style w:type="paragraph" w:customStyle="1" w:styleId="af4">
    <w:name w:val="Авторство"/>
    <w:basedOn w:val="a2"/>
    <w:uiPriority w:val="12"/>
    <w:qFormat/>
    <w:rsid w:val="00C50CF7"/>
    <w:pPr>
      <w:spacing w:after="0"/>
    </w:pPr>
    <w:rPr>
      <w:i/>
      <w:iCs/>
      <w:color w:val="7F7F7F" w:themeColor="text1" w:themeTint="80"/>
    </w:rPr>
  </w:style>
  <w:style w:type="paragraph" w:styleId="af5">
    <w:name w:val="No Spacing"/>
    <w:uiPriority w:val="1"/>
    <w:rsid w:val="00C50CF7"/>
    <w:pPr>
      <w:spacing w:after="0"/>
    </w:pPr>
    <w:rPr>
      <w:rFonts w:ascii="Georgia" w:eastAsiaTheme="minorEastAsia" w:hAnsi="Georgia"/>
      <w:kern w:val="24"/>
    </w:rPr>
  </w:style>
  <w:style w:type="paragraph" w:styleId="23">
    <w:name w:val="Quote"/>
    <w:basedOn w:val="a2"/>
    <w:next w:val="a2"/>
    <w:link w:val="24"/>
    <w:uiPriority w:val="29"/>
    <w:qFormat/>
    <w:rsid w:val="00C50CF7"/>
    <w:rPr>
      <w:i/>
      <w:iCs/>
      <w:sz w:val="30"/>
      <w:szCs w:val="30"/>
    </w:rPr>
  </w:style>
  <w:style w:type="character" w:customStyle="1" w:styleId="24">
    <w:name w:val="Цитата 2 Знак"/>
    <w:basedOn w:val="a3"/>
    <w:link w:val="23"/>
    <w:uiPriority w:val="29"/>
    <w:rsid w:val="00C50CF7"/>
    <w:rPr>
      <w:rFonts w:ascii="Georgia" w:hAnsi="Georgia"/>
      <w:i/>
      <w:iCs/>
      <w:sz w:val="30"/>
      <w:szCs w:val="30"/>
    </w:rPr>
  </w:style>
  <w:style w:type="paragraph" w:customStyle="1" w:styleId="11">
    <w:name w:val="Заголовок1"/>
    <w:basedOn w:val="a2"/>
    <w:next w:val="a2"/>
    <w:uiPriority w:val="12"/>
    <w:qFormat/>
    <w:rsid w:val="00C50CF7"/>
    <w:pPr>
      <w:spacing w:before="240" w:after="240"/>
    </w:pPr>
    <w:rPr>
      <w:b/>
      <w:noProof/>
      <w:sz w:val="80"/>
      <w:szCs w:val="80"/>
    </w:rPr>
  </w:style>
  <w:style w:type="character" w:customStyle="1" w:styleId="42">
    <w:name w:val="Заголовок 4 Знак"/>
    <w:basedOn w:val="a3"/>
    <w:link w:val="41"/>
    <w:uiPriority w:val="9"/>
    <w:rsid w:val="00C50CF7"/>
    <w:rPr>
      <w:rFonts w:ascii="Georgia" w:hAnsi="Georgia"/>
      <w:b/>
      <w:color w:val="FFFFFF" w:themeColor="background1"/>
      <w:sz w:val="40"/>
      <w:szCs w:val="44"/>
    </w:rPr>
  </w:style>
  <w:style w:type="paragraph" w:customStyle="1" w:styleId="210">
    <w:name w:val="Цитата 21"/>
    <w:basedOn w:val="a2"/>
    <w:uiPriority w:val="29"/>
    <w:qFormat/>
    <w:rsid w:val="00C50CF7"/>
    <w:pPr>
      <w:spacing w:after="0"/>
    </w:pPr>
    <w:rPr>
      <w:color w:val="0A249B" w:themeColor="accent1"/>
      <w:sz w:val="44"/>
    </w:rPr>
  </w:style>
  <w:style w:type="character" w:customStyle="1" w:styleId="52">
    <w:name w:val="Заголовок 5 Знак"/>
    <w:basedOn w:val="a3"/>
    <w:link w:val="51"/>
    <w:uiPriority w:val="9"/>
    <w:rsid w:val="00D236B0"/>
    <w:rPr>
      <w:rFonts w:ascii="Georgia" w:eastAsiaTheme="majorEastAsia" w:hAnsi="Georgia" w:cstheme="majorBidi"/>
      <w:i/>
      <w:color w:val="0A249B" w:themeColor="accent1"/>
      <w:sz w:val="80"/>
    </w:rPr>
  </w:style>
  <w:style w:type="character" w:customStyle="1" w:styleId="60">
    <w:name w:val="Заголовок 6 Знак"/>
    <w:basedOn w:val="a3"/>
    <w:link w:val="6"/>
    <w:uiPriority w:val="9"/>
    <w:rsid w:val="00C50CF7"/>
    <w:rPr>
      <w:rFonts w:ascii="Times New Roman" w:eastAsiaTheme="majorEastAsia" w:hAnsi="Times New Roman" w:cs="Times New Roman"/>
      <w:b/>
      <w:caps/>
      <w:sz w:val="56"/>
    </w:rPr>
  </w:style>
  <w:style w:type="character" w:customStyle="1" w:styleId="70">
    <w:name w:val="Заголовок 7 Знак"/>
    <w:basedOn w:val="a3"/>
    <w:link w:val="7"/>
    <w:uiPriority w:val="9"/>
    <w:rsid w:val="00D236B0"/>
    <w:rPr>
      <w:rFonts w:ascii="Georgia" w:eastAsiaTheme="majorEastAsia" w:hAnsi="Georgia" w:cstheme="majorBidi"/>
      <w:iCs/>
      <w:spacing w:val="-40"/>
      <w:sz w:val="60"/>
    </w:rPr>
  </w:style>
  <w:style w:type="character" w:styleId="af6">
    <w:name w:val="Emphasis"/>
    <w:basedOn w:val="a3"/>
    <w:uiPriority w:val="20"/>
    <w:qFormat/>
    <w:rsid w:val="00D236B0"/>
    <w:rPr>
      <w:rFonts w:ascii="Georgia" w:hAnsi="Georgia"/>
      <w:b w:val="0"/>
      <w:i/>
      <w:iCs/>
      <w:sz w:val="60"/>
    </w:rPr>
  </w:style>
  <w:style w:type="paragraph" w:customStyle="1" w:styleId="12">
    <w:name w:val="Подробнее 1"/>
    <w:basedOn w:val="a2"/>
    <w:next w:val="a2"/>
    <w:link w:val="13"/>
    <w:uiPriority w:val="12"/>
    <w:qFormat/>
    <w:rsid w:val="00C50CF7"/>
    <w:rPr>
      <w:i/>
    </w:rPr>
  </w:style>
  <w:style w:type="paragraph" w:customStyle="1" w:styleId="25">
    <w:name w:val="Подробнее 2"/>
    <w:basedOn w:val="a2"/>
    <w:next w:val="a2"/>
    <w:link w:val="26"/>
    <w:uiPriority w:val="12"/>
    <w:qFormat/>
    <w:rsid w:val="00C50CF7"/>
    <w:pPr>
      <w:jc w:val="right"/>
    </w:pPr>
    <w:rPr>
      <w:i/>
    </w:rPr>
  </w:style>
  <w:style w:type="character" w:customStyle="1" w:styleId="13">
    <w:name w:val="Подробнее 1 (знак)"/>
    <w:basedOn w:val="a3"/>
    <w:link w:val="12"/>
    <w:uiPriority w:val="12"/>
    <w:rsid w:val="00C50CF7"/>
    <w:rPr>
      <w:rFonts w:ascii="Georgia" w:hAnsi="Georgia"/>
      <w:i/>
    </w:rPr>
  </w:style>
  <w:style w:type="paragraph" w:customStyle="1" w:styleId="af7">
    <w:name w:val="Авторство – светлое оформление"/>
    <w:basedOn w:val="a2"/>
    <w:next w:val="a2"/>
    <w:link w:val="af8"/>
    <w:uiPriority w:val="12"/>
    <w:qFormat/>
    <w:rsid w:val="00C50CF7"/>
    <w:rPr>
      <w:i/>
      <w:color w:val="FFFFFF" w:themeColor="background1"/>
    </w:rPr>
  </w:style>
  <w:style w:type="character" w:customStyle="1" w:styleId="26">
    <w:name w:val="Подробнее 2 (знак)"/>
    <w:basedOn w:val="a3"/>
    <w:link w:val="25"/>
    <w:uiPriority w:val="12"/>
    <w:rsid w:val="00C50CF7"/>
    <w:rPr>
      <w:rFonts w:ascii="Georgia" w:hAnsi="Georgia"/>
      <w:i/>
    </w:rPr>
  </w:style>
  <w:style w:type="character" w:customStyle="1" w:styleId="af8">
    <w:name w:val="Авторство – светлое оформление (знак)"/>
    <w:basedOn w:val="a3"/>
    <w:link w:val="af7"/>
    <w:uiPriority w:val="12"/>
    <w:rsid w:val="00C50CF7"/>
    <w:rPr>
      <w:rFonts w:ascii="Georgia" w:hAnsi="Georgia"/>
      <w:i/>
      <w:color w:val="FFFFFF" w:themeColor="background1"/>
    </w:rPr>
  </w:style>
  <w:style w:type="character" w:customStyle="1" w:styleId="Mention">
    <w:name w:val="Mention"/>
    <w:basedOn w:val="a3"/>
    <w:uiPriority w:val="99"/>
    <w:semiHidden/>
    <w:unhideWhenUsed/>
    <w:rsid w:val="00C50CF7"/>
    <w:rPr>
      <w:rFonts w:ascii="Georgia" w:hAnsi="Georgia"/>
      <w:color w:val="2B579A"/>
      <w:shd w:val="clear" w:color="auto" w:fill="E1DFDD"/>
    </w:rPr>
  </w:style>
  <w:style w:type="numbering" w:styleId="111111">
    <w:name w:val="Outline List 2"/>
    <w:basedOn w:val="a5"/>
    <w:uiPriority w:val="99"/>
    <w:semiHidden/>
    <w:unhideWhenUsed/>
    <w:rsid w:val="00C50CF7"/>
    <w:pPr>
      <w:numPr>
        <w:numId w:val="1"/>
      </w:numPr>
    </w:pPr>
  </w:style>
  <w:style w:type="numbering" w:styleId="1ai">
    <w:name w:val="Outline List 1"/>
    <w:basedOn w:val="a5"/>
    <w:uiPriority w:val="99"/>
    <w:semiHidden/>
    <w:unhideWhenUsed/>
    <w:rsid w:val="00C50CF7"/>
    <w:pPr>
      <w:numPr>
        <w:numId w:val="2"/>
      </w:numPr>
    </w:pPr>
  </w:style>
  <w:style w:type="character" w:styleId="HTML">
    <w:name w:val="HTML Code"/>
    <w:basedOn w:val="a3"/>
    <w:uiPriority w:val="99"/>
    <w:semiHidden/>
    <w:unhideWhenUsed/>
    <w:rsid w:val="00C50CF7"/>
    <w:rPr>
      <w:rFonts w:ascii="Consolas" w:hAnsi="Consolas"/>
      <w:sz w:val="20"/>
      <w:szCs w:val="20"/>
    </w:rPr>
  </w:style>
  <w:style w:type="character" w:styleId="HTML0">
    <w:name w:val="HTML Variable"/>
    <w:basedOn w:val="a3"/>
    <w:uiPriority w:val="99"/>
    <w:semiHidden/>
    <w:unhideWhenUsed/>
    <w:rsid w:val="00C50CF7"/>
    <w:rPr>
      <w:rFonts w:ascii="Georgia" w:hAnsi="Georgia"/>
      <w:i/>
      <w:iCs/>
    </w:rPr>
  </w:style>
  <w:style w:type="paragraph" w:styleId="HTML1">
    <w:name w:val="HTML Address"/>
    <w:basedOn w:val="a2"/>
    <w:link w:val="HTML2"/>
    <w:uiPriority w:val="99"/>
    <w:semiHidden/>
    <w:unhideWhenUsed/>
    <w:rsid w:val="00C50CF7"/>
    <w:pPr>
      <w:spacing w:after="0"/>
    </w:pPr>
    <w:rPr>
      <w:i/>
      <w:iCs/>
    </w:rPr>
  </w:style>
  <w:style w:type="character" w:customStyle="1" w:styleId="HTML2">
    <w:name w:val="Адрес HTML Знак"/>
    <w:basedOn w:val="a3"/>
    <w:link w:val="HTML1"/>
    <w:uiPriority w:val="99"/>
    <w:semiHidden/>
    <w:rsid w:val="00C50CF7"/>
    <w:rPr>
      <w:rFonts w:ascii="Georgia" w:hAnsi="Georgia"/>
      <w:i/>
      <w:iCs/>
    </w:rPr>
  </w:style>
  <w:style w:type="character" w:styleId="HTML3">
    <w:name w:val="HTML Definition"/>
    <w:basedOn w:val="a3"/>
    <w:uiPriority w:val="99"/>
    <w:semiHidden/>
    <w:unhideWhenUsed/>
    <w:rsid w:val="00C50CF7"/>
    <w:rPr>
      <w:rFonts w:ascii="Georgia" w:hAnsi="Georgia"/>
      <w:i/>
      <w:iCs/>
    </w:rPr>
  </w:style>
  <w:style w:type="character" w:styleId="HTML4">
    <w:name w:val="HTML Cite"/>
    <w:basedOn w:val="a3"/>
    <w:uiPriority w:val="99"/>
    <w:semiHidden/>
    <w:unhideWhenUsed/>
    <w:rsid w:val="00C50CF7"/>
    <w:rPr>
      <w:rFonts w:ascii="Georgia" w:hAnsi="Georgia"/>
      <w:i/>
      <w:iCs/>
    </w:rPr>
  </w:style>
  <w:style w:type="character" w:styleId="HTML5">
    <w:name w:val="HTML Typewriter"/>
    <w:basedOn w:val="a3"/>
    <w:uiPriority w:val="99"/>
    <w:semiHidden/>
    <w:unhideWhenUsed/>
    <w:rsid w:val="00C50CF7"/>
    <w:rPr>
      <w:rFonts w:ascii="Consolas" w:hAnsi="Consolas"/>
      <w:sz w:val="20"/>
      <w:szCs w:val="20"/>
    </w:rPr>
  </w:style>
  <w:style w:type="character" w:styleId="HTML6">
    <w:name w:val="HTML Sample"/>
    <w:basedOn w:val="a3"/>
    <w:uiPriority w:val="99"/>
    <w:semiHidden/>
    <w:unhideWhenUsed/>
    <w:rsid w:val="00C50CF7"/>
    <w:rPr>
      <w:rFonts w:ascii="Consolas" w:hAnsi="Consolas"/>
      <w:sz w:val="24"/>
      <w:szCs w:val="24"/>
    </w:rPr>
  </w:style>
  <w:style w:type="character" w:styleId="HTML7">
    <w:name w:val="HTML Acronym"/>
    <w:basedOn w:val="a3"/>
    <w:uiPriority w:val="99"/>
    <w:semiHidden/>
    <w:unhideWhenUsed/>
    <w:rsid w:val="00C50CF7"/>
    <w:rPr>
      <w:rFonts w:ascii="Georgia" w:hAnsi="Georgia"/>
    </w:rPr>
  </w:style>
  <w:style w:type="character" w:styleId="HTML8">
    <w:name w:val="HTML Keyboard"/>
    <w:basedOn w:val="a3"/>
    <w:uiPriority w:val="99"/>
    <w:semiHidden/>
    <w:unhideWhenUsed/>
    <w:rsid w:val="00C50CF7"/>
    <w:rPr>
      <w:rFonts w:ascii="Consolas" w:hAnsi="Consolas"/>
      <w:sz w:val="20"/>
      <w:szCs w:val="20"/>
    </w:rPr>
  </w:style>
  <w:style w:type="paragraph" w:styleId="HTML9">
    <w:name w:val="HTML Preformatted"/>
    <w:basedOn w:val="a2"/>
    <w:link w:val="HTMLa"/>
    <w:uiPriority w:val="99"/>
    <w:semiHidden/>
    <w:unhideWhenUsed/>
    <w:rsid w:val="00C50CF7"/>
    <w:pPr>
      <w:spacing w:after="0"/>
    </w:pPr>
    <w:rPr>
      <w:rFonts w:ascii="Consolas" w:hAnsi="Consolas"/>
      <w:sz w:val="20"/>
      <w:szCs w:val="20"/>
    </w:rPr>
  </w:style>
  <w:style w:type="character" w:customStyle="1" w:styleId="HTMLa">
    <w:name w:val="Стандартный HTML Знак"/>
    <w:basedOn w:val="a3"/>
    <w:link w:val="HTML9"/>
    <w:uiPriority w:val="99"/>
    <w:semiHidden/>
    <w:rsid w:val="00C50CF7"/>
    <w:rPr>
      <w:rFonts w:ascii="Consolas" w:hAnsi="Consolas"/>
      <w:sz w:val="20"/>
      <w:szCs w:val="20"/>
    </w:rPr>
  </w:style>
  <w:style w:type="paragraph" w:styleId="14">
    <w:name w:val="toc 1"/>
    <w:basedOn w:val="a2"/>
    <w:next w:val="a2"/>
    <w:autoRedefine/>
    <w:uiPriority w:val="39"/>
    <w:semiHidden/>
    <w:unhideWhenUsed/>
    <w:rsid w:val="00C50CF7"/>
    <w:pPr>
      <w:spacing w:after="100"/>
    </w:pPr>
  </w:style>
  <w:style w:type="paragraph" w:styleId="27">
    <w:name w:val="toc 2"/>
    <w:basedOn w:val="a2"/>
    <w:next w:val="a2"/>
    <w:autoRedefine/>
    <w:uiPriority w:val="39"/>
    <w:semiHidden/>
    <w:unhideWhenUsed/>
    <w:rsid w:val="00C50CF7"/>
    <w:pPr>
      <w:spacing w:after="100"/>
      <w:ind w:left="180"/>
    </w:pPr>
  </w:style>
  <w:style w:type="paragraph" w:styleId="33">
    <w:name w:val="toc 3"/>
    <w:basedOn w:val="a2"/>
    <w:next w:val="a2"/>
    <w:autoRedefine/>
    <w:uiPriority w:val="39"/>
    <w:semiHidden/>
    <w:unhideWhenUsed/>
    <w:rsid w:val="00C50CF7"/>
    <w:pPr>
      <w:spacing w:after="100"/>
      <w:ind w:left="360"/>
    </w:pPr>
  </w:style>
  <w:style w:type="paragraph" w:styleId="43">
    <w:name w:val="toc 4"/>
    <w:basedOn w:val="a2"/>
    <w:next w:val="a2"/>
    <w:autoRedefine/>
    <w:uiPriority w:val="39"/>
    <w:semiHidden/>
    <w:unhideWhenUsed/>
    <w:rsid w:val="00C50CF7"/>
    <w:pPr>
      <w:spacing w:after="100"/>
      <w:ind w:left="540"/>
    </w:pPr>
  </w:style>
  <w:style w:type="paragraph" w:styleId="53">
    <w:name w:val="toc 5"/>
    <w:basedOn w:val="a2"/>
    <w:next w:val="a2"/>
    <w:autoRedefine/>
    <w:uiPriority w:val="39"/>
    <w:semiHidden/>
    <w:unhideWhenUsed/>
    <w:rsid w:val="00C50CF7"/>
    <w:pPr>
      <w:spacing w:after="100"/>
      <w:ind w:left="720"/>
    </w:pPr>
  </w:style>
  <w:style w:type="paragraph" w:styleId="61">
    <w:name w:val="toc 6"/>
    <w:basedOn w:val="a2"/>
    <w:next w:val="a2"/>
    <w:autoRedefine/>
    <w:uiPriority w:val="39"/>
    <w:semiHidden/>
    <w:unhideWhenUsed/>
    <w:rsid w:val="00C50CF7"/>
    <w:pPr>
      <w:spacing w:after="100"/>
      <w:ind w:left="900"/>
    </w:pPr>
  </w:style>
  <w:style w:type="paragraph" w:styleId="71">
    <w:name w:val="toc 7"/>
    <w:basedOn w:val="a2"/>
    <w:next w:val="a2"/>
    <w:autoRedefine/>
    <w:uiPriority w:val="39"/>
    <w:semiHidden/>
    <w:unhideWhenUsed/>
    <w:rsid w:val="00C50CF7"/>
    <w:pPr>
      <w:spacing w:after="100"/>
      <w:ind w:left="1080"/>
    </w:pPr>
  </w:style>
  <w:style w:type="paragraph" w:styleId="81">
    <w:name w:val="toc 8"/>
    <w:basedOn w:val="a2"/>
    <w:next w:val="a2"/>
    <w:autoRedefine/>
    <w:uiPriority w:val="39"/>
    <w:semiHidden/>
    <w:unhideWhenUsed/>
    <w:rsid w:val="00C50CF7"/>
    <w:pPr>
      <w:spacing w:after="100"/>
      <w:ind w:left="1260"/>
    </w:pPr>
  </w:style>
  <w:style w:type="paragraph" w:styleId="91">
    <w:name w:val="toc 9"/>
    <w:basedOn w:val="a2"/>
    <w:next w:val="a2"/>
    <w:autoRedefine/>
    <w:uiPriority w:val="39"/>
    <w:semiHidden/>
    <w:unhideWhenUsed/>
    <w:rsid w:val="00C50CF7"/>
    <w:pPr>
      <w:spacing w:after="100"/>
      <w:ind w:left="1440"/>
    </w:pPr>
  </w:style>
  <w:style w:type="paragraph" w:styleId="af9">
    <w:name w:val="TOC Heading"/>
    <w:basedOn w:val="1"/>
    <w:next w:val="a2"/>
    <w:uiPriority w:val="39"/>
    <w:semiHidden/>
    <w:unhideWhenUsed/>
    <w:qFormat/>
    <w:rsid w:val="00C50CF7"/>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styleId="afa">
    <w:name w:val="Subtle Reference"/>
    <w:basedOn w:val="a3"/>
    <w:uiPriority w:val="31"/>
    <w:semiHidden/>
    <w:qFormat/>
    <w:rsid w:val="00C50CF7"/>
    <w:rPr>
      <w:rFonts w:ascii="Georgia" w:hAnsi="Georgia"/>
      <w:smallCaps/>
      <w:color w:val="5A5A5A" w:themeColor="text1" w:themeTint="A5"/>
    </w:rPr>
  </w:style>
  <w:style w:type="character" w:styleId="afb">
    <w:name w:val="Subtle Emphasis"/>
    <w:basedOn w:val="a3"/>
    <w:uiPriority w:val="19"/>
    <w:semiHidden/>
    <w:qFormat/>
    <w:rsid w:val="00C50CF7"/>
    <w:rPr>
      <w:rFonts w:ascii="Georgia" w:hAnsi="Georgia"/>
      <w:i/>
      <w:iCs/>
      <w:color w:val="404040" w:themeColor="text1" w:themeTint="BF"/>
    </w:rPr>
  </w:style>
  <w:style w:type="table" w:styleId="afc">
    <w:name w:val="Table Professional"/>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Средний список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
    <w:name w:val="Средний список 2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4"/>
    <w:uiPriority w:val="63"/>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4"/>
    <w:uiPriority w:val="63"/>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Средняя заливка 2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4"/>
    <w:uiPriority w:val="67"/>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4"/>
    <w:uiPriority w:val="67"/>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4"/>
    <w:uiPriority w:val="67"/>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3">
    <w:name w:val="Средняя сетка 2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3-2">
    <w:name w:val="Medium Grid 3 Accent 2"/>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3-5">
    <w:name w:val="Medium Grid 3 Accent 5"/>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d">
    <w:name w:val="Bibliography"/>
    <w:basedOn w:val="a2"/>
    <w:next w:val="a2"/>
    <w:uiPriority w:val="37"/>
    <w:semiHidden/>
    <w:unhideWhenUsed/>
    <w:rsid w:val="00C50CF7"/>
  </w:style>
  <w:style w:type="character" w:styleId="afe">
    <w:name w:val="Book Title"/>
    <w:basedOn w:val="a3"/>
    <w:uiPriority w:val="33"/>
    <w:semiHidden/>
    <w:qFormat/>
    <w:rsid w:val="00C50CF7"/>
    <w:rPr>
      <w:rFonts w:ascii="Georgia" w:hAnsi="Georgia"/>
      <w:b/>
      <w:bCs/>
      <w:i/>
      <w:iCs/>
      <w:spacing w:val="5"/>
    </w:rPr>
  </w:style>
  <w:style w:type="character" w:customStyle="1" w:styleId="Hashtag">
    <w:name w:val="Hashtag"/>
    <w:basedOn w:val="a3"/>
    <w:uiPriority w:val="99"/>
    <w:semiHidden/>
    <w:unhideWhenUsed/>
    <w:rsid w:val="00C50CF7"/>
    <w:rPr>
      <w:rFonts w:ascii="Georgia" w:hAnsi="Georgia"/>
      <w:color w:val="2B579A"/>
      <w:shd w:val="clear" w:color="auto" w:fill="E1DFDD"/>
    </w:rPr>
  </w:style>
  <w:style w:type="paragraph" w:styleId="aff">
    <w:name w:val="Message Header"/>
    <w:basedOn w:val="a2"/>
    <w:link w:val="aff0"/>
    <w:uiPriority w:val="99"/>
    <w:semiHidden/>
    <w:unhideWhenUsed/>
    <w:rsid w:val="00C50CF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character" w:customStyle="1" w:styleId="aff0">
    <w:name w:val="Шапка Знак"/>
    <w:basedOn w:val="a3"/>
    <w:link w:val="aff"/>
    <w:uiPriority w:val="99"/>
    <w:semiHidden/>
    <w:rsid w:val="00C50CF7"/>
    <w:rPr>
      <w:rFonts w:ascii="Times New Roman" w:eastAsiaTheme="majorEastAsia" w:hAnsi="Times New Roman" w:cs="Times New Roman"/>
      <w:sz w:val="24"/>
      <w:szCs w:val="24"/>
      <w:shd w:val="pct20" w:color="auto" w:fill="auto"/>
    </w:rPr>
  </w:style>
  <w:style w:type="table" w:styleId="aff1">
    <w:name w:val="Table Elegant"/>
    <w:basedOn w:val="a4"/>
    <w:uiPriority w:val="99"/>
    <w:semiHidden/>
    <w:unhideWhenUsed/>
    <w:rsid w:val="00C50CF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2">
    <w:name w:val="List"/>
    <w:basedOn w:val="a2"/>
    <w:uiPriority w:val="99"/>
    <w:semiHidden/>
    <w:unhideWhenUsed/>
    <w:rsid w:val="00C50CF7"/>
    <w:pPr>
      <w:ind w:left="360" w:hanging="360"/>
      <w:contextualSpacing/>
    </w:pPr>
  </w:style>
  <w:style w:type="paragraph" w:styleId="28">
    <w:name w:val="List 2"/>
    <w:basedOn w:val="a2"/>
    <w:uiPriority w:val="99"/>
    <w:semiHidden/>
    <w:unhideWhenUsed/>
    <w:rsid w:val="00C50CF7"/>
    <w:pPr>
      <w:ind w:left="720" w:hanging="360"/>
      <w:contextualSpacing/>
    </w:pPr>
  </w:style>
  <w:style w:type="paragraph" w:styleId="34">
    <w:name w:val="List 3"/>
    <w:basedOn w:val="a2"/>
    <w:uiPriority w:val="99"/>
    <w:semiHidden/>
    <w:unhideWhenUsed/>
    <w:rsid w:val="00C50CF7"/>
    <w:pPr>
      <w:ind w:left="1080" w:hanging="360"/>
      <w:contextualSpacing/>
    </w:pPr>
  </w:style>
  <w:style w:type="paragraph" w:styleId="44">
    <w:name w:val="List 4"/>
    <w:basedOn w:val="a2"/>
    <w:uiPriority w:val="99"/>
    <w:semiHidden/>
    <w:unhideWhenUsed/>
    <w:rsid w:val="00C50CF7"/>
    <w:pPr>
      <w:ind w:left="1440" w:hanging="360"/>
      <w:contextualSpacing/>
    </w:pPr>
  </w:style>
  <w:style w:type="paragraph" w:styleId="54">
    <w:name w:val="List 5"/>
    <w:basedOn w:val="a2"/>
    <w:uiPriority w:val="99"/>
    <w:semiHidden/>
    <w:unhideWhenUsed/>
    <w:rsid w:val="00C50CF7"/>
    <w:pPr>
      <w:ind w:left="1800" w:hanging="360"/>
      <w:contextualSpacing/>
    </w:pPr>
  </w:style>
  <w:style w:type="table" w:styleId="-1">
    <w:name w:val="Table List 1"/>
    <w:basedOn w:val="a4"/>
    <w:uiPriority w:val="99"/>
    <w:semiHidden/>
    <w:unhideWhenUsed/>
    <w:rsid w:val="00C50CF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50CF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50CF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50CF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3">
    <w:name w:val="List Continue"/>
    <w:basedOn w:val="a2"/>
    <w:uiPriority w:val="99"/>
    <w:semiHidden/>
    <w:unhideWhenUsed/>
    <w:rsid w:val="00C50CF7"/>
    <w:pPr>
      <w:spacing w:after="120"/>
      <w:ind w:left="360"/>
      <w:contextualSpacing/>
    </w:pPr>
  </w:style>
  <w:style w:type="paragraph" w:styleId="29">
    <w:name w:val="List Continue 2"/>
    <w:basedOn w:val="a2"/>
    <w:uiPriority w:val="99"/>
    <w:semiHidden/>
    <w:unhideWhenUsed/>
    <w:rsid w:val="00C50CF7"/>
    <w:pPr>
      <w:spacing w:after="120"/>
      <w:ind w:left="720"/>
      <w:contextualSpacing/>
    </w:pPr>
  </w:style>
  <w:style w:type="paragraph" w:styleId="35">
    <w:name w:val="List Continue 3"/>
    <w:basedOn w:val="a2"/>
    <w:uiPriority w:val="99"/>
    <w:semiHidden/>
    <w:unhideWhenUsed/>
    <w:rsid w:val="00C50CF7"/>
    <w:pPr>
      <w:spacing w:after="120"/>
      <w:ind w:left="1080"/>
      <w:contextualSpacing/>
    </w:pPr>
  </w:style>
  <w:style w:type="paragraph" w:styleId="45">
    <w:name w:val="List Continue 4"/>
    <w:basedOn w:val="a2"/>
    <w:uiPriority w:val="99"/>
    <w:semiHidden/>
    <w:unhideWhenUsed/>
    <w:rsid w:val="00C50CF7"/>
    <w:pPr>
      <w:spacing w:after="120"/>
      <w:ind w:left="1440"/>
      <w:contextualSpacing/>
    </w:pPr>
  </w:style>
  <w:style w:type="paragraph" w:styleId="55">
    <w:name w:val="List Continue 5"/>
    <w:basedOn w:val="a2"/>
    <w:uiPriority w:val="99"/>
    <w:semiHidden/>
    <w:unhideWhenUsed/>
    <w:rsid w:val="00C50CF7"/>
    <w:pPr>
      <w:spacing w:after="120"/>
      <w:ind w:left="1800"/>
      <w:contextualSpacing/>
    </w:pPr>
  </w:style>
  <w:style w:type="paragraph" w:styleId="aff4">
    <w:name w:val="List Paragraph"/>
    <w:basedOn w:val="a2"/>
    <w:uiPriority w:val="34"/>
    <w:qFormat/>
    <w:rsid w:val="00C50CF7"/>
    <w:pPr>
      <w:ind w:left="720"/>
      <w:contextualSpacing/>
    </w:pPr>
  </w:style>
  <w:style w:type="paragraph" w:styleId="a">
    <w:name w:val="List Number"/>
    <w:basedOn w:val="a2"/>
    <w:uiPriority w:val="99"/>
    <w:semiHidden/>
    <w:unhideWhenUsed/>
    <w:rsid w:val="00C50CF7"/>
    <w:pPr>
      <w:numPr>
        <w:numId w:val="3"/>
      </w:numPr>
      <w:contextualSpacing/>
    </w:pPr>
  </w:style>
  <w:style w:type="paragraph" w:styleId="2">
    <w:name w:val="List Number 2"/>
    <w:basedOn w:val="a2"/>
    <w:uiPriority w:val="99"/>
    <w:semiHidden/>
    <w:unhideWhenUsed/>
    <w:rsid w:val="00C50CF7"/>
    <w:pPr>
      <w:numPr>
        <w:numId w:val="4"/>
      </w:numPr>
      <w:contextualSpacing/>
    </w:pPr>
  </w:style>
  <w:style w:type="paragraph" w:styleId="3">
    <w:name w:val="List Number 3"/>
    <w:basedOn w:val="a2"/>
    <w:uiPriority w:val="99"/>
    <w:semiHidden/>
    <w:unhideWhenUsed/>
    <w:rsid w:val="00C50CF7"/>
    <w:pPr>
      <w:numPr>
        <w:numId w:val="5"/>
      </w:numPr>
      <w:contextualSpacing/>
    </w:pPr>
  </w:style>
  <w:style w:type="paragraph" w:styleId="4">
    <w:name w:val="List Number 4"/>
    <w:basedOn w:val="a2"/>
    <w:uiPriority w:val="99"/>
    <w:semiHidden/>
    <w:unhideWhenUsed/>
    <w:rsid w:val="00C50CF7"/>
    <w:pPr>
      <w:numPr>
        <w:numId w:val="6"/>
      </w:numPr>
      <w:contextualSpacing/>
    </w:pPr>
  </w:style>
  <w:style w:type="paragraph" w:styleId="5">
    <w:name w:val="List Number 5"/>
    <w:basedOn w:val="a2"/>
    <w:uiPriority w:val="99"/>
    <w:semiHidden/>
    <w:unhideWhenUsed/>
    <w:rsid w:val="00C50CF7"/>
    <w:pPr>
      <w:numPr>
        <w:numId w:val="7"/>
      </w:numPr>
      <w:contextualSpacing/>
    </w:pPr>
  </w:style>
  <w:style w:type="paragraph" w:styleId="a0">
    <w:name w:val="List Bullet"/>
    <w:basedOn w:val="a2"/>
    <w:uiPriority w:val="99"/>
    <w:semiHidden/>
    <w:unhideWhenUsed/>
    <w:rsid w:val="00C50CF7"/>
    <w:pPr>
      <w:numPr>
        <w:numId w:val="8"/>
      </w:numPr>
      <w:contextualSpacing/>
    </w:pPr>
  </w:style>
  <w:style w:type="paragraph" w:styleId="20">
    <w:name w:val="List Bullet 2"/>
    <w:basedOn w:val="a2"/>
    <w:uiPriority w:val="99"/>
    <w:semiHidden/>
    <w:unhideWhenUsed/>
    <w:rsid w:val="00C50CF7"/>
    <w:pPr>
      <w:numPr>
        <w:numId w:val="9"/>
      </w:numPr>
      <w:contextualSpacing/>
    </w:pPr>
  </w:style>
  <w:style w:type="paragraph" w:styleId="30">
    <w:name w:val="List Bullet 3"/>
    <w:basedOn w:val="a2"/>
    <w:uiPriority w:val="99"/>
    <w:semiHidden/>
    <w:unhideWhenUsed/>
    <w:rsid w:val="00C50CF7"/>
    <w:pPr>
      <w:numPr>
        <w:numId w:val="10"/>
      </w:numPr>
      <w:contextualSpacing/>
    </w:pPr>
  </w:style>
  <w:style w:type="paragraph" w:styleId="40">
    <w:name w:val="List Bullet 4"/>
    <w:basedOn w:val="a2"/>
    <w:uiPriority w:val="99"/>
    <w:semiHidden/>
    <w:unhideWhenUsed/>
    <w:rsid w:val="00C50CF7"/>
    <w:pPr>
      <w:numPr>
        <w:numId w:val="11"/>
      </w:numPr>
      <w:contextualSpacing/>
    </w:pPr>
  </w:style>
  <w:style w:type="paragraph" w:styleId="50">
    <w:name w:val="List Bullet 5"/>
    <w:basedOn w:val="a2"/>
    <w:uiPriority w:val="99"/>
    <w:semiHidden/>
    <w:unhideWhenUsed/>
    <w:rsid w:val="00C50CF7"/>
    <w:pPr>
      <w:numPr>
        <w:numId w:val="12"/>
      </w:numPr>
      <w:contextualSpacing/>
    </w:pPr>
  </w:style>
  <w:style w:type="table" w:styleId="15">
    <w:name w:val="Table Classic 1"/>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uiPriority w:val="99"/>
    <w:semiHidden/>
    <w:unhideWhenUsed/>
    <w:rsid w:val="00C50CF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50CF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5">
    <w:name w:val="table of figures"/>
    <w:basedOn w:val="a2"/>
    <w:next w:val="a2"/>
    <w:uiPriority w:val="99"/>
    <w:semiHidden/>
    <w:unhideWhenUsed/>
    <w:rsid w:val="00C50CF7"/>
    <w:pPr>
      <w:spacing w:after="0"/>
    </w:pPr>
  </w:style>
  <w:style w:type="paragraph" w:styleId="aff6">
    <w:name w:val="macro"/>
    <w:link w:val="aff7"/>
    <w:uiPriority w:val="99"/>
    <w:semiHidden/>
    <w:unhideWhenUsed/>
    <w:rsid w:val="00C50C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7">
    <w:name w:val="Текст макроса Знак"/>
    <w:basedOn w:val="a3"/>
    <w:link w:val="aff6"/>
    <w:uiPriority w:val="99"/>
    <w:semiHidden/>
    <w:rsid w:val="00C50CF7"/>
    <w:rPr>
      <w:rFonts w:ascii="Consolas" w:hAnsi="Consolas"/>
      <w:sz w:val="20"/>
      <w:szCs w:val="20"/>
    </w:rPr>
  </w:style>
  <w:style w:type="paragraph" w:styleId="2b">
    <w:name w:val="envelope return"/>
    <w:basedOn w:val="a2"/>
    <w:uiPriority w:val="99"/>
    <w:semiHidden/>
    <w:unhideWhenUsed/>
    <w:rsid w:val="00C50CF7"/>
    <w:pPr>
      <w:spacing w:after="0"/>
    </w:pPr>
    <w:rPr>
      <w:rFonts w:ascii="Times New Roman" w:eastAsiaTheme="majorEastAsia" w:hAnsi="Times New Roman" w:cs="Times New Roman"/>
      <w:sz w:val="20"/>
      <w:szCs w:val="20"/>
    </w:rPr>
  </w:style>
  <w:style w:type="character" w:styleId="aff8">
    <w:name w:val="endnote reference"/>
    <w:basedOn w:val="a3"/>
    <w:uiPriority w:val="99"/>
    <w:semiHidden/>
    <w:unhideWhenUsed/>
    <w:rsid w:val="00C50CF7"/>
    <w:rPr>
      <w:rFonts w:ascii="Georgia" w:hAnsi="Georgia"/>
      <w:vertAlign w:val="superscript"/>
    </w:rPr>
  </w:style>
  <w:style w:type="paragraph" w:styleId="aff9">
    <w:name w:val="endnote text"/>
    <w:basedOn w:val="a2"/>
    <w:link w:val="affa"/>
    <w:uiPriority w:val="99"/>
    <w:semiHidden/>
    <w:unhideWhenUsed/>
    <w:rsid w:val="00C50CF7"/>
    <w:pPr>
      <w:spacing w:after="0"/>
    </w:pPr>
    <w:rPr>
      <w:sz w:val="20"/>
      <w:szCs w:val="20"/>
    </w:rPr>
  </w:style>
  <w:style w:type="character" w:customStyle="1" w:styleId="affa">
    <w:name w:val="Текст концевой сноски Знак"/>
    <w:basedOn w:val="a3"/>
    <w:link w:val="aff9"/>
    <w:uiPriority w:val="99"/>
    <w:semiHidden/>
    <w:rsid w:val="00C50CF7"/>
    <w:rPr>
      <w:rFonts w:ascii="Georgia" w:hAnsi="Georgia"/>
      <w:sz w:val="20"/>
      <w:szCs w:val="20"/>
    </w:rPr>
  </w:style>
  <w:style w:type="paragraph" w:styleId="affb">
    <w:name w:val="table of authorities"/>
    <w:basedOn w:val="a2"/>
    <w:next w:val="a2"/>
    <w:uiPriority w:val="99"/>
    <w:semiHidden/>
    <w:unhideWhenUsed/>
    <w:rsid w:val="00C50CF7"/>
    <w:pPr>
      <w:spacing w:after="0"/>
      <w:ind w:left="180" w:hanging="180"/>
    </w:pPr>
  </w:style>
  <w:style w:type="paragraph" w:styleId="affc">
    <w:name w:val="toa heading"/>
    <w:basedOn w:val="a2"/>
    <w:next w:val="a2"/>
    <w:uiPriority w:val="99"/>
    <w:semiHidden/>
    <w:unhideWhenUsed/>
    <w:rsid w:val="00C50CF7"/>
    <w:pPr>
      <w:spacing w:before="120"/>
    </w:pPr>
    <w:rPr>
      <w:rFonts w:ascii="Times New Roman" w:eastAsiaTheme="majorEastAsia" w:hAnsi="Times New Roman" w:cs="Times New Roman"/>
      <w:b/>
      <w:bCs/>
      <w:sz w:val="24"/>
      <w:szCs w:val="24"/>
    </w:rPr>
  </w:style>
  <w:style w:type="table" w:customStyle="1" w:styleId="16">
    <w:name w:val="Цветной список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0">
    <w:name w:val="Colorful List Accent 2"/>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7">
    <w:name w:val="Table Colorful 1"/>
    <w:basedOn w:val="a4"/>
    <w:uiPriority w:val="99"/>
    <w:semiHidden/>
    <w:unhideWhenUsed/>
    <w:rsid w:val="00C50CF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C50CF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uiPriority w:val="99"/>
    <w:semiHidden/>
    <w:unhideWhenUsed/>
    <w:rsid w:val="00C50CF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8">
    <w:name w:val="Цветная заливка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9">
    <w:name w:val="Цветная сетка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2">
    <w:name w:val="Colorful Grid Accent 2"/>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d">
    <w:name w:val="annotation text"/>
    <w:basedOn w:val="a2"/>
    <w:link w:val="affe"/>
    <w:uiPriority w:val="99"/>
    <w:semiHidden/>
    <w:unhideWhenUsed/>
    <w:rsid w:val="00C50CF7"/>
    <w:rPr>
      <w:sz w:val="20"/>
      <w:szCs w:val="20"/>
    </w:rPr>
  </w:style>
  <w:style w:type="character" w:customStyle="1" w:styleId="affe">
    <w:name w:val="Текст примечания Знак"/>
    <w:basedOn w:val="a3"/>
    <w:link w:val="affd"/>
    <w:uiPriority w:val="99"/>
    <w:semiHidden/>
    <w:rsid w:val="00C50CF7"/>
    <w:rPr>
      <w:rFonts w:ascii="Georgia" w:hAnsi="Georgia"/>
      <w:sz w:val="20"/>
      <w:szCs w:val="20"/>
    </w:rPr>
  </w:style>
  <w:style w:type="paragraph" w:styleId="afff">
    <w:name w:val="annotation subject"/>
    <w:basedOn w:val="affd"/>
    <w:next w:val="affd"/>
    <w:link w:val="afff0"/>
    <w:uiPriority w:val="99"/>
    <w:semiHidden/>
    <w:unhideWhenUsed/>
    <w:rsid w:val="00C50CF7"/>
    <w:rPr>
      <w:b/>
      <w:bCs/>
    </w:rPr>
  </w:style>
  <w:style w:type="character" w:customStyle="1" w:styleId="afff0">
    <w:name w:val="Тема примечания Знак"/>
    <w:basedOn w:val="affe"/>
    <w:link w:val="afff"/>
    <w:uiPriority w:val="99"/>
    <w:semiHidden/>
    <w:rsid w:val="00C50CF7"/>
    <w:rPr>
      <w:rFonts w:ascii="Georgia" w:hAnsi="Georgia"/>
      <w:b/>
      <w:bCs/>
      <w:sz w:val="20"/>
      <w:szCs w:val="20"/>
    </w:rPr>
  </w:style>
  <w:style w:type="character" w:styleId="afff1">
    <w:name w:val="annotation reference"/>
    <w:basedOn w:val="a3"/>
    <w:uiPriority w:val="99"/>
    <w:semiHidden/>
    <w:unhideWhenUsed/>
    <w:rsid w:val="00C50CF7"/>
    <w:rPr>
      <w:rFonts w:ascii="Georgia" w:hAnsi="Georgia"/>
      <w:sz w:val="16"/>
      <w:szCs w:val="16"/>
    </w:rPr>
  </w:style>
  <w:style w:type="paragraph" w:styleId="afff2">
    <w:name w:val="Balloon Text"/>
    <w:basedOn w:val="a2"/>
    <w:link w:val="afff3"/>
    <w:uiPriority w:val="99"/>
    <w:semiHidden/>
    <w:unhideWhenUsed/>
    <w:rsid w:val="00C50CF7"/>
    <w:pPr>
      <w:spacing w:after="0"/>
    </w:pPr>
    <w:rPr>
      <w:rFonts w:ascii="Microsoft YaHei UI" w:eastAsia="Microsoft YaHei UI" w:hAnsi="Microsoft YaHei UI"/>
    </w:rPr>
  </w:style>
  <w:style w:type="character" w:customStyle="1" w:styleId="afff3">
    <w:name w:val="Текст выноски Знак"/>
    <w:basedOn w:val="a3"/>
    <w:link w:val="afff2"/>
    <w:uiPriority w:val="99"/>
    <w:semiHidden/>
    <w:rsid w:val="00C50CF7"/>
    <w:rPr>
      <w:rFonts w:ascii="Microsoft YaHei UI" w:eastAsia="Microsoft YaHei UI" w:hAnsi="Microsoft YaHei UI"/>
    </w:rPr>
  </w:style>
  <w:style w:type="paragraph" w:styleId="afff4">
    <w:name w:val="envelope address"/>
    <w:basedOn w:val="a2"/>
    <w:uiPriority w:val="99"/>
    <w:semiHidden/>
    <w:unhideWhenUsed/>
    <w:rsid w:val="00C50CF7"/>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afff5">
    <w:name w:val="Block Text"/>
    <w:basedOn w:val="a2"/>
    <w:uiPriority w:val="99"/>
    <w:semiHidden/>
    <w:unhideWhenUsed/>
    <w:rsid w:val="00C50CF7"/>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6">
    <w:name w:val="Document Map"/>
    <w:basedOn w:val="a2"/>
    <w:link w:val="afff7"/>
    <w:uiPriority w:val="99"/>
    <w:semiHidden/>
    <w:unhideWhenUsed/>
    <w:rsid w:val="00C50CF7"/>
    <w:pPr>
      <w:spacing w:after="0"/>
    </w:pPr>
    <w:rPr>
      <w:rFonts w:ascii="Microsoft YaHei UI" w:eastAsia="Microsoft YaHei UI" w:hAnsi="Microsoft YaHei UI"/>
    </w:rPr>
  </w:style>
  <w:style w:type="character" w:customStyle="1" w:styleId="afff7">
    <w:name w:val="Схема документа Знак"/>
    <w:basedOn w:val="a3"/>
    <w:link w:val="afff6"/>
    <w:uiPriority w:val="99"/>
    <w:semiHidden/>
    <w:rsid w:val="00C50CF7"/>
    <w:rPr>
      <w:rFonts w:ascii="Microsoft YaHei UI" w:eastAsia="Microsoft YaHei UI" w:hAnsi="Microsoft YaHei UI"/>
    </w:rPr>
  </w:style>
  <w:style w:type="character" w:customStyle="1" w:styleId="90">
    <w:name w:val="Заголовок 9 Знак"/>
    <w:basedOn w:val="a3"/>
    <w:link w:val="9"/>
    <w:uiPriority w:val="9"/>
    <w:semiHidden/>
    <w:rsid w:val="00C50CF7"/>
    <w:rPr>
      <w:rFonts w:ascii="Times New Roman" w:eastAsiaTheme="majorEastAsia" w:hAnsi="Times New Roman" w:cs="Times New Roman"/>
      <w:i/>
      <w:iCs/>
      <w:color w:val="272727" w:themeColor="text1" w:themeTint="D8"/>
      <w:sz w:val="21"/>
      <w:szCs w:val="21"/>
    </w:rPr>
  </w:style>
  <w:style w:type="numbering" w:styleId="a1">
    <w:name w:val="Outline List 3"/>
    <w:basedOn w:val="a5"/>
    <w:uiPriority w:val="99"/>
    <w:semiHidden/>
    <w:unhideWhenUsed/>
    <w:rsid w:val="00C50CF7"/>
    <w:pPr>
      <w:numPr>
        <w:numId w:val="13"/>
      </w:numPr>
    </w:pPr>
  </w:style>
  <w:style w:type="table" w:customStyle="1" w:styleId="PlainTable1">
    <w:name w:val="Plain Table 1"/>
    <w:basedOn w:val="a4"/>
    <w:uiPriority w:val="41"/>
    <w:rsid w:val="00C50CF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4"/>
    <w:uiPriority w:val="42"/>
    <w:rsid w:val="00C50CF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4"/>
    <w:uiPriority w:val="43"/>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4"/>
    <w:uiPriority w:val="44"/>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4"/>
    <w:uiPriority w:val="45"/>
    <w:rsid w:val="00C50CF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Date"/>
    <w:basedOn w:val="a2"/>
    <w:next w:val="a2"/>
    <w:link w:val="afff9"/>
    <w:uiPriority w:val="99"/>
    <w:semiHidden/>
    <w:unhideWhenUsed/>
    <w:rsid w:val="00C50CF7"/>
  </w:style>
  <w:style w:type="character" w:customStyle="1" w:styleId="afff9">
    <w:name w:val="Дата Знак"/>
    <w:basedOn w:val="a3"/>
    <w:link w:val="afff8"/>
    <w:uiPriority w:val="99"/>
    <w:semiHidden/>
    <w:rsid w:val="00C50CF7"/>
    <w:rPr>
      <w:rFonts w:ascii="Georgia" w:hAnsi="Georgia"/>
    </w:rPr>
  </w:style>
  <w:style w:type="character" w:styleId="afffa">
    <w:name w:val="Intense Reference"/>
    <w:basedOn w:val="a3"/>
    <w:uiPriority w:val="32"/>
    <w:semiHidden/>
    <w:qFormat/>
    <w:rsid w:val="00C50CF7"/>
    <w:rPr>
      <w:rFonts w:ascii="Georgia" w:hAnsi="Georgia"/>
      <w:b/>
      <w:bCs/>
      <w:smallCaps/>
      <w:color w:val="0A249B" w:themeColor="accent1"/>
      <w:spacing w:val="5"/>
    </w:rPr>
  </w:style>
  <w:style w:type="paragraph" w:styleId="afffb">
    <w:name w:val="Intense Quote"/>
    <w:basedOn w:val="a2"/>
    <w:next w:val="a2"/>
    <w:link w:val="afffc"/>
    <w:uiPriority w:val="30"/>
    <w:semiHidden/>
    <w:qFormat/>
    <w:rsid w:val="00C50CF7"/>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c">
    <w:name w:val="Выделенная цитата Знак"/>
    <w:basedOn w:val="a3"/>
    <w:link w:val="afffb"/>
    <w:uiPriority w:val="30"/>
    <w:semiHidden/>
    <w:rsid w:val="00C50CF7"/>
    <w:rPr>
      <w:rFonts w:ascii="Georgia" w:hAnsi="Georgia"/>
      <w:i/>
      <w:iCs/>
      <w:color w:val="0A249B" w:themeColor="accent1"/>
    </w:rPr>
  </w:style>
  <w:style w:type="character" w:styleId="afffd">
    <w:name w:val="Intense Emphasis"/>
    <w:basedOn w:val="a3"/>
    <w:uiPriority w:val="21"/>
    <w:semiHidden/>
    <w:qFormat/>
    <w:rsid w:val="00C50CF7"/>
    <w:rPr>
      <w:rFonts w:ascii="Georgia" w:hAnsi="Georgia"/>
      <w:i/>
      <w:iCs/>
      <w:color w:val="0A249B" w:themeColor="accent1"/>
    </w:rPr>
  </w:style>
  <w:style w:type="paragraph" w:styleId="afffe">
    <w:name w:val="Normal (Web)"/>
    <w:basedOn w:val="a2"/>
    <w:uiPriority w:val="99"/>
    <w:semiHidden/>
    <w:unhideWhenUsed/>
    <w:rsid w:val="00C50CF7"/>
    <w:rPr>
      <w:rFonts w:ascii="Times New Roman" w:hAnsi="Times New Roman" w:cs="Times New Roman"/>
      <w:sz w:val="24"/>
      <w:szCs w:val="24"/>
    </w:rPr>
  </w:style>
  <w:style w:type="character" w:customStyle="1" w:styleId="SmartHyperlink">
    <w:name w:val="Smart Hyperlink"/>
    <w:basedOn w:val="a3"/>
    <w:uiPriority w:val="99"/>
    <w:semiHidden/>
    <w:unhideWhenUsed/>
    <w:rsid w:val="00C50CF7"/>
    <w:rPr>
      <w:rFonts w:ascii="Georgia" w:hAnsi="Georgia"/>
      <w:u w:val="dotted"/>
    </w:rPr>
  </w:style>
  <w:style w:type="character" w:customStyle="1" w:styleId="UnresolvedMention">
    <w:name w:val="Unresolved Mention"/>
    <w:basedOn w:val="a3"/>
    <w:uiPriority w:val="99"/>
    <w:semiHidden/>
    <w:unhideWhenUsed/>
    <w:rsid w:val="00C50CF7"/>
    <w:rPr>
      <w:rFonts w:ascii="Georgia" w:hAnsi="Georgia"/>
      <w:color w:val="605E5C"/>
      <w:shd w:val="clear" w:color="auto" w:fill="E1DFDD"/>
    </w:rPr>
  </w:style>
  <w:style w:type="paragraph" w:styleId="affff">
    <w:name w:val="Body Text"/>
    <w:basedOn w:val="a2"/>
    <w:link w:val="affff0"/>
    <w:uiPriority w:val="99"/>
    <w:semiHidden/>
    <w:unhideWhenUsed/>
    <w:rsid w:val="00C50CF7"/>
    <w:pPr>
      <w:spacing w:after="120"/>
    </w:pPr>
  </w:style>
  <w:style w:type="character" w:customStyle="1" w:styleId="affff0">
    <w:name w:val="Основной текст Знак"/>
    <w:basedOn w:val="a3"/>
    <w:link w:val="affff"/>
    <w:uiPriority w:val="99"/>
    <w:semiHidden/>
    <w:rsid w:val="00C50CF7"/>
    <w:rPr>
      <w:rFonts w:ascii="Georgia" w:hAnsi="Georgia"/>
    </w:rPr>
  </w:style>
  <w:style w:type="paragraph" w:styleId="2d">
    <w:name w:val="Body Text 2"/>
    <w:basedOn w:val="a2"/>
    <w:link w:val="2e"/>
    <w:uiPriority w:val="99"/>
    <w:semiHidden/>
    <w:unhideWhenUsed/>
    <w:rsid w:val="00C50CF7"/>
    <w:pPr>
      <w:spacing w:after="120" w:line="480" w:lineRule="auto"/>
    </w:pPr>
  </w:style>
  <w:style w:type="character" w:customStyle="1" w:styleId="2e">
    <w:name w:val="Основной текст 2 Знак"/>
    <w:basedOn w:val="a3"/>
    <w:link w:val="2d"/>
    <w:uiPriority w:val="99"/>
    <w:semiHidden/>
    <w:rsid w:val="00C50CF7"/>
    <w:rPr>
      <w:rFonts w:ascii="Georgia" w:hAnsi="Georgia"/>
    </w:rPr>
  </w:style>
  <w:style w:type="paragraph" w:styleId="38">
    <w:name w:val="Body Text 3"/>
    <w:basedOn w:val="a2"/>
    <w:link w:val="39"/>
    <w:uiPriority w:val="99"/>
    <w:semiHidden/>
    <w:unhideWhenUsed/>
    <w:rsid w:val="00C50CF7"/>
    <w:pPr>
      <w:spacing w:after="120"/>
    </w:pPr>
    <w:rPr>
      <w:sz w:val="16"/>
      <w:szCs w:val="16"/>
    </w:rPr>
  </w:style>
  <w:style w:type="character" w:customStyle="1" w:styleId="39">
    <w:name w:val="Основной текст 3 Знак"/>
    <w:basedOn w:val="a3"/>
    <w:link w:val="38"/>
    <w:uiPriority w:val="99"/>
    <w:semiHidden/>
    <w:rsid w:val="00C50CF7"/>
    <w:rPr>
      <w:rFonts w:ascii="Georgia" w:hAnsi="Georgia"/>
      <w:sz w:val="16"/>
      <w:szCs w:val="16"/>
    </w:rPr>
  </w:style>
  <w:style w:type="paragraph" w:styleId="affff1">
    <w:name w:val="Body Text Indent"/>
    <w:basedOn w:val="a2"/>
    <w:link w:val="affff2"/>
    <w:uiPriority w:val="99"/>
    <w:semiHidden/>
    <w:unhideWhenUsed/>
    <w:rsid w:val="00C50CF7"/>
    <w:pPr>
      <w:spacing w:after="120"/>
      <w:ind w:left="360"/>
    </w:pPr>
  </w:style>
  <w:style w:type="character" w:customStyle="1" w:styleId="affff2">
    <w:name w:val="Основной текст с отступом Знак"/>
    <w:basedOn w:val="a3"/>
    <w:link w:val="affff1"/>
    <w:uiPriority w:val="99"/>
    <w:semiHidden/>
    <w:rsid w:val="00C50CF7"/>
    <w:rPr>
      <w:rFonts w:ascii="Georgia" w:hAnsi="Georgia"/>
    </w:rPr>
  </w:style>
  <w:style w:type="paragraph" w:styleId="2f">
    <w:name w:val="Body Text Indent 2"/>
    <w:basedOn w:val="a2"/>
    <w:link w:val="2f0"/>
    <w:uiPriority w:val="99"/>
    <w:semiHidden/>
    <w:unhideWhenUsed/>
    <w:rsid w:val="00C50CF7"/>
    <w:pPr>
      <w:spacing w:after="120" w:line="480" w:lineRule="auto"/>
      <w:ind w:left="360"/>
    </w:pPr>
  </w:style>
  <w:style w:type="character" w:customStyle="1" w:styleId="2f0">
    <w:name w:val="Основной текст с отступом 2 Знак"/>
    <w:basedOn w:val="a3"/>
    <w:link w:val="2f"/>
    <w:uiPriority w:val="99"/>
    <w:semiHidden/>
    <w:rsid w:val="00C50CF7"/>
    <w:rPr>
      <w:rFonts w:ascii="Georgia" w:hAnsi="Georgia"/>
    </w:rPr>
  </w:style>
  <w:style w:type="paragraph" w:styleId="3a">
    <w:name w:val="Body Text Indent 3"/>
    <w:basedOn w:val="a2"/>
    <w:link w:val="3b"/>
    <w:uiPriority w:val="99"/>
    <w:semiHidden/>
    <w:unhideWhenUsed/>
    <w:rsid w:val="00C50CF7"/>
    <w:pPr>
      <w:spacing w:after="120"/>
      <w:ind w:left="360"/>
    </w:pPr>
    <w:rPr>
      <w:sz w:val="16"/>
      <w:szCs w:val="16"/>
    </w:rPr>
  </w:style>
  <w:style w:type="character" w:customStyle="1" w:styleId="3b">
    <w:name w:val="Основной текст с отступом 3 Знак"/>
    <w:basedOn w:val="a3"/>
    <w:link w:val="3a"/>
    <w:uiPriority w:val="99"/>
    <w:semiHidden/>
    <w:rsid w:val="00C50CF7"/>
    <w:rPr>
      <w:rFonts w:ascii="Georgia" w:hAnsi="Georgia"/>
      <w:sz w:val="16"/>
      <w:szCs w:val="16"/>
    </w:rPr>
  </w:style>
  <w:style w:type="paragraph" w:styleId="affff3">
    <w:name w:val="Body Text First Indent"/>
    <w:basedOn w:val="affff"/>
    <w:link w:val="affff4"/>
    <w:uiPriority w:val="99"/>
    <w:semiHidden/>
    <w:unhideWhenUsed/>
    <w:rsid w:val="00C50CF7"/>
    <w:pPr>
      <w:spacing w:after="180"/>
      <w:ind w:firstLine="360"/>
    </w:pPr>
  </w:style>
  <w:style w:type="character" w:customStyle="1" w:styleId="affff4">
    <w:name w:val="Красная строка Знак"/>
    <w:basedOn w:val="affff0"/>
    <w:link w:val="affff3"/>
    <w:uiPriority w:val="99"/>
    <w:semiHidden/>
    <w:rsid w:val="00C50CF7"/>
    <w:rPr>
      <w:rFonts w:ascii="Georgia" w:hAnsi="Georgia"/>
    </w:rPr>
  </w:style>
  <w:style w:type="paragraph" w:styleId="2f1">
    <w:name w:val="Body Text First Indent 2"/>
    <w:basedOn w:val="affff1"/>
    <w:link w:val="2f2"/>
    <w:uiPriority w:val="99"/>
    <w:semiHidden/>
    <w:unhideWhenUsed/>
    <w:rsid w:val="00C50CF7"/>
    <w:pPr>
      <w:spacing w:after="180"/>
      <w:ind w:firstLine="360"/>
    </w:pPr>
  </w:style>
  <w:style w:type="character" w:customStyle="1" w:styleId="2f2">
    <w:name w:val="Красная строка 2 Знак"/>
    <w:basedOn w:val="affff2"/>
    <w:link w:val="2f1"/>
    <w:uiPriority w:val="99"/>
    <w:semiHidden/>
    <w:rsid w:val="00C50CF7"/>
    <w:rPr>
      <w:rFonts w:ascii="Georgia" w:hAnsi="Georgia"/>
    </w:rPr>
  </w:style>
  <w:style w:type="paragraph" w:styleId="affff5">
    <w:name w:val="Normal Indent"/>
    <w:basedOn w:val="a2"/>
    <w:uiPriority w:val="99"/>
    <w:semiHidden/>
    <w:unhideWhenUsed/>
    <w:rsid w:val="00C50CF7"/>
    <w:pPr>
      <w:ind w:left="720"/>
    </w:pPr>
  </w:style>
  <w:style w:type="paragraph" w:styleId="affff6">
    <w:name w:val="Note Heading"/>
    <w:basedOn w:val="a2"/>
    <w:next w:val="a2"/>
    <w:link w:val="affff7"/>
    <w:uiPriority w:val="99"/>
    <w:semiHidden/>
    <w:unhideWhenUsed/>
    <w:rsid w:val="00C50CF7"/>
    <w:pPr>
      <w:spacing w:after="0"/>
    </w:pPr>
  </w:style>
  <w:style w:type="character" w:customStyle="1" w:styleId="affff7">
    <w:name w:val="Заголовок записки Знак"/>
    <w:basedOn w:val="a3"/>
    <w:link w:val="affff6"/>
    <w:uiPriority w:val="99"/>
    <w:semiHidden/>
    <w:rsid w:val="00C50CF7"/>
    <w:rPr>
      <w:rFonts w:ascii="Georgia" w:hAnsi="Georgia"/>
    </w:rPr>
  </w:style>
  <w:style w:type="table" w:styleId="affff8">
    <w:name w:val="Table Contemporary"/>
    <w:basedOn w:val="a4"/>
    <w:uiPriority w:val="99"/>
    <w:semiHidden/>
    <w:unhideWhenUsed/>
    <w:rsid w:val="00C50C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a">
    <w:name w:val="Светлый список1"/>
    <w:basedOn w:val="a4"/>
    <w:uiPriority w:val="61"/>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4"/>
    <w:uiPriority w:val="61"/>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3">
    <w:name w:val="Light List Accent 2"/>
    <w:basedOn w:val="a4"/>
    <w:uiPriority w:val="61"/>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4"/>
    <w:uiPriority w:val="61"/>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b">
    <w:name w:val="Светлая заливка1"/>
    <w:basedOn w:val="a4"/>
    <w:uiPriority w:val="60"/>
    <w:semiHidden/>
    <w:unhideWhenUsed/>
    <w:rsid w:val="00C50CF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
    <w:basedOn w:val="a4"/>
    <w:uiPriority w:val="60"/>
    <w:semiHidden/>
    <w:unhideWhenUsed/>
    <w:rsid w:val="00C50CF7"/>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4">
    <w:name w:val="Light Shading Accent 2"/>
    <w:basedOn w:val="a4"/>
    <w:uiPriority w:val="60"/>
    <w:semiHidden/>
    <w:unhideWhenUsed/>
    <w:rsid w:val="00C50CF7"/>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C50CF7"/>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C50CF7"/>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4"/>
    <w:uiPriority w:val="60"/>
    <w:semiHidden/>
    <w:unhideWhenUsed/>
    <w:rsid w:val="00C50CF7"/>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C50CF7"/>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c">
    <w:name w:val="Светлая сетка1"/>
    <w:basedOn w:val="a4"/>
    <w:uiPriority w:val="62"/>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2">
    <w:name w:val="Светлая сетка - Акцент 11"/>
    <w:basedOn w:val="a4"/>
    <w:uiPriority w:val="62"/>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25">
    <w:name w:val="Light Grid Accent 2"/>
    <w:basedOn w:val="a4"/>
    <w:uiPriority w:val="62"/>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55">
    <w:name w:val="Light Grid Accent 5"/>
    <w:basedOn w:val="a4"/>
    <w:uiPriority w:val="62"/>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d">
    <w:name w:val="Темный список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6">
    <w:name w:val="Dark List Accent 2"/>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Table1Light">
    <w:name w:val="List Table 1 Light"/>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1LightAccent2">
    <w:name w:val="List Table 1 Light Accent 2"/>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1LightAccent5">
    <w:name w:val="List Table 1 Light Accent 5"/>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a4"/>
    <w:uiPriority w:val="47"/>
    <w:rsid w:val="00C50CF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4"/>
    <w:uiPriority w:val="47"/>
    <w:rsid w:val="00C50CF7"/>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2Accent2">
    <w:name w:val="List Table 2 Accent 2"/>
    <w:basedOn w:val="a4"/>
    <w:uiPriority w:val="47"/>
    <w:rsid w:val="00C50CF7"/>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a4"/>
    <w:uiPriority w:val="47"/>
    <w:rsid w:val="00C50CF7"/>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a4"/>
    <w:uiPriority w:val="47"/>
    <w:rsid w:val="00C50CF7"/>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2Accent5">
    <w:name w:val="List Table 2 Accent 5"/>
    <w:basedOn w:val="a4"/>
    <w:uiPriority w:val="47"/>
    <w:rsid w:val="00C50CF7"/>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a4"/>
    <w:uiPriority w:val="47"/>
    <w:rsid w:val="00C50CF7"/>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a4"/>
    <w:uiPriority w:val="48"/>
    <w:rsid w:val="00C50CF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4"/>
    <w:uiPriority w:val="48"/>
    <w:rsid w:val="00C50CF7"/>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ListTable3Accent2">
    <w:name w:val="List Table 3 Accent 2"/>
    <w:basedOn w:val="a4"/>
    <w:uiPriority w:val="48"/>
    <w:rsid w:val="00C50CF7"/>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a4"/>
    <w:uiPriority w:val="48"/>
    <w:rsid w:val="00C50CF7"/>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a4"/>
    <w:uiPriority w:val="48"/>
    <w:rsid w:val="00C50CF7"/>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ListTable3Accent5">
    <w:name w:val="List Table 3 Accent 5"/>
    <w:basedOn w:val="a4"/>
    <w:uiPriority w:val="48"/>
    <w:rsid w:val="00C50CF7"/>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a4"/>
    <w:uiPriority w:val="48"/>
    <w:rsid w:val="00C50CF7"/>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4Accent2">
    <w:name w:val="List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4Accent5">
    <w:name w:val="List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a4"/>
    <w:uiPriority w:val="50"/>
    <w:rsid w:val="00C50CF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4"/>
    <w:uiPriority w:val="50"/>
    <w:rsid w:val="00C50CF7"/>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4"/>
    <w:uiPriority w:val="50"/>
    <w:rsid w:val="00C50CF7"/>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4"/>
    <w:uiPriority w:val="50"/>
    <w:rsid w:val="00C50CF7"/>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4"/>
    <w:uiPriority w:val="50"/>
    <w:rsid w:val="00C50CF7"/>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4"/>
    <w:uiPriority w:val="50"/>
    <w:rsid w:val="00C50CF7"/>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4"/>
    <w:uiPriority w:val="50"/>
    <w:rsid w:val="00C50CF7"/>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4"/>
    <w:uiPriority w:val="51"/>
    <w:rsid w:val="00C50CF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6ColorfulAccent2">
    <w:name w:val="List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6ColorfulAccent5">
    <w:name w:val="List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a4"/>
    <w:uiPriority w:val="52"/>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4"/>
    <w:uiPriority w:val="52"/>
    <w:rsid w:val="00C50CF7"/>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4"/>
    <w:uiPriority w:val="52"/>
    <w:rsid w:val="00C50CF7"/>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4"/>
    <w:uiPriority w:val="52"/>
    <w:rsid w:val="00C50CF7"/>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4"/>
    <w:uiPriority w:val="52"/>
    <w:rsid w:val="00C50CF7"/>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4"/>
    <w:uiPriority w:val="52"/>
    <w:rsid w:val="00C50CF7"/>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4"/>
    <w:uiPriority w:val="52"/>
    <w:rsid w:val="00C50CF7"/>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E-mail Signature"/>
    <w:basedOn w:val="a2"/>
    <w:link w:val="affffa"/>
    <w:uiPriority w:val="99"/>
    <w:semiHidden/>
    <w:unhideWhenUsed/>
    <w:rsid w:val="00C50CF7"/>
    <w:pPr>
      <w:spacing w:after="0"/>
    </w:pPr>
  </w:style>
  <w:style w:type="character" w:customStyle="1" w:styleId="affffa">
    <w:name w:val="Электронная подпись Знак"/>
    <w:basedOn w:val="a3"/>
    <w:link w:val="affff9"/>
    <w:uiPriority w:val="99"/>
    <w:semiHidden/>
    <w:rsid w:val="00C50CF7"/>
    <w:rPr>
      <w:rFonts w:ascii="Georgia" w:hAnsi="Georgia"/>
    </w:rPr>
  </w:style>
  <w:style w:type="paragraph" w:styleId="affffb">
    <w:name w:val="Salutation"/>
    <w:basedOn w:val="a2"/>
    <w:next w:val="a2"/>
    <w:link w:val="affffc"/>
    <w:uiPriority w:val="99"/>
    <w:semiHidden/>
    <w:unhideWhenUsed/>
    <w:rsid w:val="00C50CF7"/>
  </w:style>
  <w:style w:type="character" w:customStyle="1" w:styleId="affffc">
    <w:name w:val="Приветствие Знак"/>
    <w:basedOn w:val="a3"/>
    <w:link w:val="affffb"/>
    <w:uiPriority w:val="99"/>
    <w:semiHidden/>
    <w:rsid w:val="00C50CF7"/>
    <w:rPr>
      <w:rFonts w:ascii="Georgia" w:hAnsi="Georgia"/>
    </w:rPr>
  </w:style>
  <w:style w:type="table" w:styleId="1e">
    <w:name w:val="Table Columns 1"/>
    <w:basedOn w:val="a4"/>
    <w:uiPriority w:val="99"/>
    <w:semiHidden/>
    <w:unhideWhenUsed/>
    <w:rsid w:val="00C50CF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C50CF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uiPriority w:val="99"/>
    <w:semiHidden/>
    <w:unhideWhenUsed/>
    <w:rsid w:val="00C50CF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C50CF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C50CF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Signature"/>
    <w:basedOn w:val="a2"/>
    <w:link w:val="affffe"/>
    <w:uiPriority w:val="99"/>
    <w:semiHidden/>
    <w:unhideWhenUsed/>
    <w:rsid w:val="00C50CF7"/>
    <w:pPr>
      <w:spacing w:after="0"/>
      <w:ind w:left="4320"/>
    </w:pPr>
  </w:style>
  <w:style w:type="character" w:customStyle="1" w:styleId="affffe">
    <w:name w:val="Подпись Знак"/>
    <w:basedOn w:val="a3"/>
    <w:link w:val="affffd"/>
    <w:uiPriority w:val="99"/>
    <w:semiHidden/>
    <w:rsid w:val="00C50CF7"/>
    <w:rPr>
      <w:rFonts w:ascii="Georgia" w:hAnsi="Georgia"/>
    </w:rPr>
  </w:style>
  <w:style w:type="table" w:styleId="1f">
    <w:name w:val="Table Simple 1"/>
    <w:basedOn w:val="a4"/>
    <w:uiPriority w:val="99"/>
    <w:semiHidden/>
    <w:unhideWhenUsed/>
    <w:rsid w:val="00C50CF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50CF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C50CF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4"/>
    <w:uiPriority w:val="99"/>
    <w:semiHidden/>
    <w:unhideWhenUsed/>
    <w:rsid w:val="00C50CF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C50CF7"/>
    <w:pPr>
      <w:spacing w:after="0"/>
      <w:ind w:left="180" w:hanging="180"/>
    </w:pPr>
  </w:style>
  <w:style w:type="paragraph" w:styleId="2f6">
    <w:name w:val="index 2"/>
    <w:basedOn w:val="a2"/>
    <w:next w:val="a2"/>
    <w:autoRedefine/>
    <w:uiPriority w:val="99"/>
    <w:semiHidden/>
    <w:unhideWhenUsed/>
    <w:rsid w:val="00C50CF7"/>
    <w:pPr>
      <w:spacing w:after="0"/>
      <w:ind w:left="360" w:hanging="180"/>
    </w:pPr>
  </w:style>
  <w:style w:type="paragraph" w:styleId="3e">
    <w:name w:val="index 3"/>
    <w:basedOn w:val="a2"/>
    <w:next w:val="a2"/>
    <w:autoRedefine/>
    <w:uiPriority w:val="99"/>
    <w:semiHidden/>
    <w:unhideWhenUsed/>
    <w:rsid w:val="00C50CF7"/>
    <w:pPr>
      <w:spacing w:after="0"/>
      <w:ind w:left="540" w:hanging="180"/>
    </w:pPr>
  </w:style>
  <w:style w:type="paragraph" w:styleId="48">
    <w:name w:val="index 4"/>
    <w:basedOn w:val="a2"/>
    <w:next w:val="a2"/>
    <w:autoRedefine/>
    <w:uiPriority w:val="99"/>
    <w:semiHidden/>
    <w:unhideWhenUsed/>
    <w:rsid w:val="00C50CF7"/>
    <w:pPr>
      <w:spacing w:after="0"/>
      <w:ind w:left="720" w:hanging="180"/>
    </w:pPr>
  </w:style>
  <w:style w:type="paragraph" w:styleId="57">
    <w:name w:val="index 5"/>
    <w:basedOn w:val="a2"/>
    <w:next w:val="a2"/>
    <w:autoRedefine/>
    <w:uiPriority w:val="99"/>
    <w:semiHidden/>
    <w:unhideWhenUsed/>
    <w:rsid w:val="00C50CF7"/>
    <w:pPr>
      <w:spacing w:after="0"/>
      <w:ind w:left="900" w:hanging="180"/>
    </w:pPr>
  </w:style>
  <w:style w:type="paragraph" w:styleId="62">
    <w:name w:val="index 6"/>
    <w:basedOn w:val="a2"/>
    <w:next w:val="a2"/>
    <w:autoRedefine/>
    <w:uiPriority w:val="99"/>
    <w:semiHidden/>
    <w:unhideWhenUsed/>
    <w:rsid w:val="00C50CF7"/>
    <w:pPr>
      <w:spacing w:after="0"/>
      <w:ind w:left="1080" w:hanging="180"/>
    </w:pPr>
  </w:style>
  <w:style w:type="paragraph" w:styleId="72">
    <w:name w:val="index 7"/>
    <w:basedOn w:val="a2"/>
    <w:next w:val="a2"/>
    <w:autoRedefine/>
    <w:uiPriority w:val="99"/>
    <w:semiHidden/>
    <w:unhideWhenUsed/>
    <w:rsid w:val="00C50CF7"/>
    <w:pPr>
      <w:spacing w:after="0"/>
      <w:ind w:left="1260" w:hanging="180"/>
    </w:pPr>
  </w:style>
  <w:style w:type="paragraph" w:styleId="82">
    <w:name w:val="index 8"/>
    <w:basedOn w:val="a2"/>
    <w:next w:val="a2"/>
    <w:autoRedefine/>
    <w:uiPriority w:val="99"/>
    <w:semiHidden/>
    <w:unhideWhenUsed/>
    <w:rsid w:val="00C50CF7"/>
    <w:pPr>
      <w:spacing w:after="0"/>
      <w:ind w:left="1440" w:hanging="180"/>
    </w:pPr>
  </w:style>
  <w:style w:type="paragraph" w:styleId="92">
    <w:name w:val="index 9"/>
    <w:basedOn w:val="a2"/>
    <w:next w:val="a2"/>
    <w:autoRedefine/>
    <w:uiPriority w:val="99"/>
    <w:semiHidden/>
    <w:unhideWhenUsed/>
    <w:rsid w:val="00C50CF7"/>
    <w:pPr>
      <w:spacing w:after="0"/>
      <w:ind w:left="1620" w:hanging="180"/>
    </w:pPr>
  </w:style>
  <w:style w:type="paragraph" w:styleId="afffff">
    <w:name w:val="index heading"/>
    <w:basedOn w:val="a2"/>
    <w:next w:val="1f1"/>
    <w:uiPriority w:val="99"/>
    <w:semiHidden/>
    <w:unhideWhenUsed/>
    <w:rsid w:val="00C50CF7"/>
    <w:rPr>
      <w:rFonts w:ascii="Times New Roman" w:eastAsiaTheme="majorEastAsia" w:hAnsi="Times New Roman" w:cs="Times New Roman"/>
      <w:b/>
      <w:bCs/>
    </w:rPr>
  </w:style>
  <w:style w:type="paragraph" w:styleId="afffff0">
    <w:name w:val="Plain Text"/>
    <w:basedOn w:val="a2"/>
    <w:link w:val="afffff1"/>
    <w:uiPriority w:val="99"/>
    <w:semiHidden/>
    <w:unhideWhenUsed/>
    <w:rsid w:val="00C50CF7"/>
    <w:pPr>
      <w:spacing w:after="0"/>
    </w:pPr>
    <w:rPr>
      <w:rFonts w:ascii="Consolas" w:hAnsi="Consolas"/>
      <w:sz w:val="21"/>
      <w:szCs w:val="21"/>
    </w:rPr>
  </w:style>
  <w:style w:type="character" w:customStyle="1" w:styleId="afffff1">
    <w:name w:val="Текст Знак"/>
    <w:basedOn w:val="a3"/>
    <w:link w:val="afffff0"/>
    <w:uiPriority w:val="99"/>
    <w:semiHidden/>
    <w:rsid w:val="00C50CF7"/>
    <w:rPr>
      <w:rFonts w:ascii="Consolas" w:hAnsi="Consolas"/>
      <w:sz w:val="21"/>
      <w:szCs w:val="21"/>
    </w:rPr>
  </w:style>
  <w:style w:type="paragraph" w:styleId="afffff2">
    <w:name w:val="Closing"/>
    <w:basedOn w:val="a2"/>
    <w:link w:val="afffff3"/>
    <w:uiPriority w:val="99"/>
    <w:semiHidden/>
    <w:unhideWhenUsed/>
    <w:rsid w:val="00C50CF7"/>
    <w:pPr>
      <w:spacing w:after="0"/>
      <w:ind w:left="4320"/>
    </w:pPr>
  </w:style>
  <w:style w:type="character" w:customStyle="1" w:styleId="afffff3">
    <w:name w:val="Прощание Знак"/>
    <w:basedOn w:val="a3"/>
    <w:link w:val="afffff2"/>
    <w:uiPriority w:val="99"/>
    <w:semiHidden/>
    <w:rsid w:val="00C50CF7"/>
    <w:rPr>
      <w:rFonts w:ascii="Georgia" w:hAnsi="Georgia"/>
    </w:rPr>
  </w:style>
  <w:style w:type="table" w:styleId="1f2">
    <w:name w:val="Table Grid 1"/>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4"/>
    <w:uiPriority w:val="99"/>
    <w:semiHidden/>
    <w:unhideWhenUsed/>
    <w:rsid w:val="00C50CF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50CF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C50CF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50CF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50CF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4"/>
    <w:uiPriority w:val="40"/>
    <w:rsid w:val="00C50CF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a4"/>
    <w:uiPriority w:val="46"/>
    <w:rsid w:val="00C50CF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4"/>
    <w:uiPriority w:val="46"/>
    <w:rsid w:val="00C50CF7"/>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4"/>
    <w:uiPriority w:val="46"/>
    <w:rsid w:val="00C50CF7"/>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4"/>
    <w:uiPriority w:val="46"/>
    <w:rsid w:val="00C50CF7"/>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4"/>
    <w:uiPriority w:val="46"/>
    <w:rsid w:val="00C50CF7"/>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4"/>
    <w:uiPriority w:val="46"/>
    <w:rsid w:val="00C50CF7"/>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4"/>
    <w:uiPriority w:val="46"/>
    <w:rsid w:val="00C50CF7"/>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a4"/>
    <w:uiPriority w:val="47"/>
    <w:rsid w:val="00C50CF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4"/>
    <w:uiPriority w:val="47"/>
    <w:rsid w:val="00C50CF7"/>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2Accent2">
    <w:name w:val="Grid Table 2 Accent 2"/>
    <w:basedOn w:val="a4"/>
    <w:uiPriority w:val="47"/>
    <w:rsid w:val="00C50CF7"/>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a4"/>
    <w:uiPriority w:val="47"/>
    <w:rsid w:val="00C50CF7"/>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4"/>
    <w:uiPriority w:val="47"/>
    <w:rsid w:val="00C50CF7"/>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2Accent5">
    <w:name w:val="Grid Table 2 Accent 5"/>
    <w:basedOn w:val="a4"/>
    <w:uiPriority w:val="47"/>
    <w:rsid w:val="00C50CF7"/>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a4"/>
    <w:uiPriority w:val="47"/>
    <w:rsid w:val="00C50CF7"/>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a4"/>
    <w:uiPriority w:val="48"/>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4"/>
    <w:uiPriority w:val="48"/>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3Accent2">
    <w:name w:val="Grid Table 3 Accent 2"/>
    <w:basedOn w:val="a4"/>
    <w:uiPriority w:val="48"/>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a4"/>
    <w:uiPriority w:val="48"/>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a4"/>
    <w:uiPriority w:val="48"/>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3Accent5">
    <w:name w:val="Grid Table 3 Accent 5"/>
    <w:basedOn w:val="a4"/>
    <w:uiPriority w:val="48"/>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a4"/>
    <w:uiPriority w:val="48"/>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4Accent2">
    <w:name w:val="Grid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4Accent5">
    <w:name w:val="Grid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GridTable5DarkAccent2">
    <w:name w:val="Grid Table 5 Dark Accent 2"/>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GridTable5DarkAccent5">
    <w:name w:val="Grid Table 5 Dark Accent 5"/>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a4"/>
    <w:uiPriority w:val="51"/>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6ColorfulAccent2">
    <w:name w:val="Grid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6ColorfulAccent5">
    <w:name w:val="Grid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a4"/>
    <w:uiPriority w:val="52"/>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4"/>
    <w:uiPriority w:val="52"/>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7ColorfulAccent2">
    <w:name w:val="Grid Table 7 Colorful Accent 2"/>
    <w:basedOn w:val="a4"/>
    <w:uiPriority w:val="52"/>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a4"/>
    <w:uiPriority w:val="52"/>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a4"/>
    <w:uiPriority w:val="52"/>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7ColorfulAccent5">
    <w:name w:val="Grid Table 7 Colorful Accent 5"/>
    <w:basedOn w:val="a4"/>
    <w:uiPriority w:val="52"/>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a4"/>
    <w:uiPriority w:val="52"/>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4">
    <w:name w:val="Table Web 1"/>
    <w:basedOn w:val="a4"/>
    <w:uiPriority w:val="99"/>
    <w:semiHidden/>
    <w:unhideWhenUsed/>
    <w:rsid w:val="00C50CF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C50CF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C50CF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4">
    <w:name w:val="footnote reference"/>
    <w:basedOn w:val="a3"/>
    <w:uiPriority w:val="99"/>
    <w:semiHidden/>
    <w:unhideWhenUsed/>
    <w:rsid w:val="00C50CF7"/>
    <w:rPr>
      <w:rFonts w:ascii="Georgia" w:hAnsi="Georgia"/>
      <w:vertAlign w:val="superscript"/>
    </w:rPr>
  </w:style>
  <w:style w:type="paragraph" w:styleId="afffff5">
    <w:name w:val="footnote text"/>
    <w:basedOn w:val="a2"/>
    <w:link w:val="afffff6"/>
    <w:uiPriority w:val="99"/>
    <w:semiHidden/>
    <w:unhideWhenUsed/>
    <w:rsid w:val="00C50CF7"/>
    <w:pPr>
      <w:spacing w:after="0"/>
    </w:pPr>
    <w:rPr>
      <w:sz w:val="20"/>
      <w:szCs w:val="20"/>
    </w:rPr>
  </w:style>
  <w:style w:type="character" w:customStyle="1" w:styleId="afffff6">
    <w:name w:val="Текст сноски Знак"/>
    <w:basedOn w:val="a3"/>
    <w:link w:val="afffff5"/>
    <w:uiPriority w:val="99"/>
    <w:semiHidden/>
    <w:rsid w:val="00C50CF7"/>
    <w:rPr>
      <w:rFonts w:ascii="Georgia" w:hAnsi="Georgia"/>
      <w:sz w:val="20"/>
      <w:szCs w:val="20"/>
    </w:rPr>
  </w:style>
  <w:style w:type="character" w:styleId="afffff7">
    <w:name w:val="line number"/>
    <w:basedOn w:val="a3"/>
    <w:uiPriority w:val="99"/>
    <w:semiHidden/>
    <w:unhideWhenUsed/>
    <w:rsid w:val="00C50CF7"/>
    <w:rPr>
      <w:rFonts w:ascii="Georgia" w:hAnsi="Georgia"/>
    </w:rPr>
  </w:style>
  <w:style w:type="table" w:styleId="1f3">
    <w:name w:val="Table 3D effects 1"/>
    <w:basedOn w:val="a4"/>
    <w:uiPriority w:val="99"/>
    <w:semiHidden/>
    <w:unhideWhenUsed/>
    <w:rsid w:val="00C50CF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8">
    <w:name w:val="Table 3D effects 2"/>
    <w:basedOn w:val="a4"/>
    <w:uiPriority w:val="99"/>
    <w:semiHidden/>
    <w:unhideWhenUsed/>
    <w:rsid w:val="00C50CF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uiPriority w:val="99"/>
    <w:semiHidden/>
    <w:unhideWhenUsed/>
    <w:rsid w:val="00C50CF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C50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9">
    <w:name w:val="Strong"/>
    <w:basedOn w:val="a3"/>
    <w:uiPriority w:val="22"/>
    <w:semiHidden/>
    <w:qFormat/>
    <w:rsid w:val="00C50CF7"/>
    <w:rPr>
      <w:rFonts w:ascii="Georgia" w:hAnsi="Georgia"/>
      <w:b/>
      <w:bCs/>
    </w:rPr>
  </w:style>
  <w:style w:type="character" w:styleId="afffffa">
    <w:name w:val="FollowedHyperlink"/>
    <w:basedOn w:val="a3"/>
    <w:uiPriority w:val="99"/>
    <w:semiHidden/>
    <w:unhideWhenUsed/>
    <w:rsid w:val="00C50CF7"/>
    <w:rPr>
      <w:rFonts w:ascii="Georgia" w:hAnsi="Georgia"/>
      <w:color w:val="954F72" w:themeColor="followedHyperlink"/>
      <w:u w:val="single"/>
    </w:rPr>
  </w:style>
  <w:style w:type="character" w:styleId="afffffb">
    <w:name w:val="Hyperlink"/>
    <w:basedOn w:val="a3"/>
    <w:uiPriority w:val="99"/>
    <w:semiHidden/>
    <w:unhideWhenUsed/>
    <w:rsid w:val="00C50CF7"/>
    <w:rPr>
      <w:rFonts w:ascii="Georgia" w:hAnsi="Georgia"/>
      <w:color w:val="0563C1" w:themeColor="hyperlink"/>
      <w:u w:val="single"/>
    </w:rPr>
  </w:style>
  <w:style w:type="character" w:styleId="afffffc">
    <w:name w:val="page number"/>
    <w:basedOn w:val="a3"/>
    <w:uiPriority w:val="99"/>
    <w:semiHidden/>
    <w:unhideWhenUsed/>
    <w:rsid w:val="00C50CF7"/>
    <w:rPr>
      <w:rFonts w:ascii="Georgia" w:hAnsi="Georgia"/>
    </w:rPr>
  </w:style>
  <w:style w:type="paragraph" w:customStyle="1" w:styleId="c2">
    <w:name w:val="c2"/>
    <w:basedOn w:val="a2"/>
    <w:rsid w:val="00B572E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3"/>
    <w:rsid w:val="00B572EC"/>
  </w:style>
  <w:style w:type="character" w:customStyle="1" w:styleId="c3">
    <w:name w:val="c3"/>
    <w:basedOn w:val="a3"/>
    <w:rsid w:val="00B572EC"/>
  </w:style>
</w:styles>
</file>

<file path=word/webSettings.xml><?xml version="1.0" encoding="utf-8"?>
<w:webSettings xmlns:r="http://schemas.openxmlformats.org/officeDocument/2006/relationships" xmlns:w="http://schemas.openxmlformats.org/wordprocessingml/2006/main">
  <w:divs>
    <w:div w:id="175384539">
      <w:bodyDiv w:val="1"/>
      <w:marLeft w:val="0"/>
      <w:marRight w:val="0"/>
      <w:marTop w:val="0"/>
      <w:marBottom w:val="0"/>
      <w:divBdr>
        <w:top w:val="none" w:sz="0" w:space="0" w:color="auto"/>
        <w:left w:val="none" w:sz="0" w:space="0" w:color="auto"/>
        <w:bottom w:val="none" w:sz="0" w:space="0" w:color="auto"/>
        <w:right w:val="none" w:sz="0" w:space="0" w:color="auto"/>
      </w:divBdr>
    </w:div>
    <w:div w:id="181021409">
      <w:bodyDiv w:val="1"/>
      <w:marLeft w:val="0"/>
      <w:marRight w:val="0"/>
      <w:marTop w:val="0"/>
      <w:marBottom w:val="0"/>
      <w:divBdr>
        <w:top w:val="none" w:sz="0" w:space="0" w:color="auto"/>
        <w:left w:val="none" w:sz="0" w:space="0" w:color="auto"/>
        <w:bottom w:val="none" w:sz="0" w:space="0" w:color="auto"/>
        <w:right w:val="none" w:sz="0" w:space="0" w:color="auto"/>
      </w:divBdr>
    </w:div>
    <w:div w:id="618489603">
      <w:bodyDiv w:val="1"/>
      <w:marLeft w:val="0"/>
      <w:marRight w:val="0"/>
      <w:marTop w:val="0"/>
      <w:marBottom w:val="0"/>
      <w:divBdr>
        <w:top w:val="none" w:sz="0" w:space="0" w:color="auto"/>
        <w:left w:val="none" w:sz="0" w:space="0" w:color="auto"/>
        <w:bottom w:val="none" w:sz="0" w:space="0" w:color="auto"/>
        <w:right w:val="none" w:sz="0" w:space="0" w:color="auto"/>
      </w:divBdr>
    </w:div>
    <w:div w:id="895436524">
      <w:bodyDiv w:val="1"/>
      <w:marLeft w:val="0"/>
      <w:marRight w:val="0"/>
      <w:marTop w:val="0"/>
      <w:marBottom w:val="0"/>
      <w:divBdr>
        <w:top w:val="none" w:sz="0" w:space="0" w:color="auto"/>
        <w:left w:val="none" w:sz="0" w:space="0" w:color="auto"/>
        <w:bottom w:val="none" w:sz="0" w:space="0" w:color="auto"/>
        <w:right w:val="none" w:sz="0" w:space="0" w:color="auto"/>
      </w:divBdr>
    </w:div>
    <w:div w:id="917716693">
      <w:bodyDiv w:val="1"/>
      <w:marLeft w:val="0"/>
      <w:marRight w:val="0"/>
      <w:marTop w:val="0"/>
      <w:marBottom w:val="0"/>
      <w:divBdr>
        <w:top w:val="none" w:sz="0" w:space="0" w:color="auto"/>
        <w:left w:val="none" w:sz="0" w:space="0" w:color="auto"/>
        <w:bottom w:val="none" w:sz="0" w:space="0" w:color="auto"/>
        <w:right w:val="none" w:sz="0" w:space="0" w:color="auto"/>
      </w:divBdr>
    </w:div>
    <w:div w:id="1184246681">
      <w:bodyDiv w:val="1"/>
      <w:marLeft w:val="0"/>
      <w:marRight w:val="0"/>
      <w:marTop w:val="0"/>
      <w:marBottom w:val="0"/>
      <w:divBdr>
        <w:top w:val="none" w:sz="0" w:space="0" w:color="auto"/>
        <w:left w:val="none" w:sz="0" w:space="0" w:color="auto"/>
        <w:bottom w:val="none" w:sz="0" w:space="0" w:color="auto"/>
        <w:right w:val="none" w:sz="0" w:space="0" w:color="auto"/>
      </w:divBdr>
    </w:div>
    <w:div w:id="155473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1.xm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57;&#1086;&#1074;&#1088;&#1077;&#1084;&#1077;&#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D13003296140B79BB1C4EF75325C8B"/>
        <w:category>
          <w:name w:val="Общие"/>
          <w:gallery w:val="placeholder"/>
        </w:category>
        <w:types>
          <w:type w:val="bbPlcHdr"/>
        </w:types>
        <w:behaviors>
          <w:behavior w:val="content"/>
        </w:behaviors>
        <w:guid w:val="{0F61A6CA-409F-410F-A855-566B51D9A9E2}"/>
      </w:docPartPr>
      <w:docPartBody>
        <w:p w:rsidR="005D7C0D" w:rsidRDefault="003E6E0D">
          <w:pPr>
            <w:pStyle w:val="63D13003296140B79BB1C4EF75325C8B"/>
          </w:pPr>
          <w:r w:rsidRPr="00944309">
            <w:rPr>
              <w:noProof/>
              <w:lang w:bidi="ru-RU"/>
            </w:rPr>
            <w:t>название документа</w:t>
          </w:r>
        </w:p>
      </w:docPartBody>
    </w:docPart>
    <w:docPart>
      <w:docPartPr>
        <w:name w:val="BA23F43715BE45348662144E371AE7BB"/>
        <w:category>
          <w:name w:val="Общие"/>
          <w:gallery w:val="placeholder"/>
        </w:category>
        <w:types>
          <w:type w:val="bbPlcHdr"/>
        </w:types>
        <w:behaviors>
          <w:behavior w:val="content"/>
        </w:behaviors>
        <w:guid w:val="{438885E3-1AC0-43F3-92E4-5B1235F7D60F}"/>
      </w:docPartPr>
      <w:docPartBody>
        <w:p w:rsidR="005D7C0D" w:rsidRDefault="003E6E0D">
          <w:pPr>
            <w:pStyle w:val="BA23F43715BE45348662144E371AE7BB"/>
          </w:pPr>
          <w:r w:rsidRPr="00944309">
            <w:rPr>
              <w:noProof/>
              <w:lang w:bidi="ru-RU"/>
            </w:rPr>
            <w:t>Выпуск #, месяц дд, ГГГГ</w:t>
          </w:r>
        </w:p>
      </w:docPartBody>
    </w:docPart>
    <w:docPart>
      <w:docPartPr>
        <w:name w:val="01A984570B2E4D78BC9AFD1C55B61C77"/>
        <w:category>
          <w:name w:val="Общие"/>
          <w:gallery w:val="placeholder"/>
        </w:category>
        <w:types>
          <w:type w:val="bbPlcHdr"/>
        </w:types>
        <w:behaviors>
          <w:behavior w:val="content"/>
        </w:behaviors>
        <w:guid w:val="{B8C1376C-7B4A-44DC-94B8-DAAF12E40970}"/>
      </w:docPartPr>
      <w:docPartBody>
        <w:p w:rsidR="005D7C0D" w:rsidRDefault="003E6E0D">
          <w:pPr>
            <w:pStyle w:val="01A984570B2E4D78BC9AFD1C55B61C77"/>
          </w:pPr>
          <w:r w:rsidRPr="006C5465">
            <w:rPr>
              <w:lang w:bidi="ru-RU"/>
            </w:rPr>
            <w:t>Подпись фотографии</w:t>
          </w:r>
        </w:p>
      </w:docPartBody>
    </w:docPart>
    <w:docPart>
      <w:docPartPr>
        <w:name w:val="EF7092146ADA464D8C7AB9303A77DEFC"/>
        <w:category>
          <w:name w:val="Общие"/>
          <w:gallery w:val="placeholder"/>
        </w:category>
        <w:types>
          <w:type w:val="bbPlcHdr"/>
        </w:types>
        <w:behaviors>
          <w:behavior w:val="content"/>
        </w:behaviors>
        <w:guid w:val="{63C6468F-1E17-405C-9A8A-A5D697773D49}"/>
      </w:docPartPr>
      <w:docPartBody>
        <w:p w:rsidR="005D7C0D" w:rsidRDefault="003E6E0D">
          <w:pPr>
            <w:pStyle w:val="EF7092146ADA464D8C7AB9303A77DEFC"/>
          </w:pPr>
          <w:r w:rsidRPr="006C5465">
            <w:rPr>
              <w:lang w:bidi="ru-RU"/>
            </w:rPr>
            <w:t>Подпись фотографии</w:t>
          </w:r>
        </w:p>
      </w:docPartBody>
    </w:docPart>
    <w:docPart>
      <w:docPartPr>
        <w:name w:val="0B5B7B8868AF430FB65FF956F533116C"/>
        <w:category>
          <w:name w:val="Общие"/>
          <w:gallery w:val="placeholder"/>
        </w:category>
        <w:types>
          <w:type w:val="bbPlcHdr"/>
        </w:types>
        <w:behaviors>
          <w:behavior w:val="content"/>
        </w:behaviors>
        <w:guid w:val="{D4F38492-8F08-4BE3-A541-D89F7C1EDD2E}"/>
      </w:docPartPr>
      <w:docPartBody>
        <w:p w:rsidR="005D7C0D" w:rsidRDefault="003E6E0D">
          <w:pPr>
            <w:pStyle w:val="0B5B7B8868AF430FB65FF956F533116C"/>
          </w:pPr>
          <w:r w:rsidRPr="004D61E0">
            <w:rPr>
              <w:lang w:bidi="ru-RU"/>
            </w:rPr>
            <w:t>Подпись фотографии</w:t>
          </w:r>
        </w:p>
      </w:docPartBody>
    </w:docPart>
    <w:docPart>
      <w:docPartPr>
        <w:name w:val="0DA267F84F6942A492900575176127C3"/>
        <w:category>
          <w:name w:val="Общие"/>
          <w:gallery w:val="placeholder"/>
        </w:category>
        <w:types>
          <w:type w:val="bbPlcHdr"/>
        </w:types>
        <w:behaviors>
          <w:behavior w:val="content"/>
        </w:behaviors>
        <w:guid w:val="{A4A9579E-6D69-4FF2-BA8D-E464D9FEA227}"/>
      </w:docPartPr>
      <w:docPartBody>
        <w:p w:rsidR="005D7C0D" w:rsidRDefault="003E6E0D">
          <w:pPr>
            <w:pStyle w:val="0DA267F84F6942A492900575176127C3"/>
          </w:pPr>
          <w:r w:rsidRPr="00BB5050">
            <w:rPr>
              <w:lang w:bidi="ru-RU"/>
            </w:rPr>
            <w:t>Подпись фотографии</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Microsoft YaHei UI">
    <w:charset w:val="86"/>
    <w:family w:val="swiss"/>
    <w:pitch w:val="variable"/>
    <w:sig w:usb0="80000287" w:usb1="2ACF3C50" w:usb2="00000016" w:usb3="00000000" w:csb0="0004001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E6E0D"/>
    <w:rsid w:val="00084709"/>
    <w:rsid w:val="000A2D40"/>
    <w:rsid w:val="001A1722"/>
    <w:rsid w:val="002154EA"/>
    <w:rsid w:val="00251708"/>
    <w:rsid w:val="003E6E0D"/>
    <w:rsid w:val="005C2E47"/>
    <w:rsid w:val="005D7C0D"/>
    <w:rsid w:val="005E5CA8"/>
    <w:rsid w:val="00841184"/>
    <w:rsid w:val="008C3172"/>
    <w:rsid w:val="00BA13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2"/>
  </w:style>
  <w:style w:type="paragraph" w:styleId="4">
    <w:name w:val="heading 4"/>
    <w:basedOn w:val="a"/>
    <w:next w:val="a"/>
    <w:link w:val="40"/>
    <w:uiPriority w:val="9"/>
    <w:qFormat/>
    <w:rsid w:val="008C3172"/>
    <w:pPr>
      <w:spacing w:after="0" w:line="240" w:lineRule="auto"/>
      <w:outlineLvl w:val="3"/>
    </w:pPr>
    <w:rPr>
      <w:rFonts w:ascii="Georgia" w:eastAsia="SimSun" w:hAnsi="Georgia"/>
      <w:b/>
      <w:color w:val="FFFFFF" w:themeColor="background1"/>
      <w:sz w:val="40"/>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1FEECC6D514B2A8CD1F077E8139699">
    <w:name w:val="3E1FEECC6D514B2A8CD1F077E8139699"/>
    <w:rsid w:val="008C3172"/>
  </w:style>
  <w:style w:type="paragraph" w:customStyle="1" w:styleId="63D13003296140B79BB1C4EF75325C8B">
    <w:name w:val="63D13003296140B79BB1C4EF75325C8B"/>
    <w:rsid w:val="008C3172"/>
  </w:style>
  <w:style w:type="paragraph" w:customStyle="1" w:styleId="BA23F43715BE45348662144E371AE7BB">
    <w:name w:val="BA23F43715BE45348662144E371AE7BB"/>
    <w:rsid w:val="008C3172"/>
  </w:style>
  <w:style w:type="paragraph" w:customStyle="1" w:styleId="D7CDCAE128D54B84A24AFE4DCA7BB50E">
    <w:name w:val="D7CDCAE128D54B84A24AFE4DCA7BB50E"/>
    <w:rsid w:val="008C3172"/>
  </w:style>
  <w:style w:type="paragraph" w:customStyle="1" w:styleId="DDC1E6A1979641F983C1F1970B8E9189">
    <w:name w:val="DDC1E6A1979641F983C1F1970B8E9189"/>
    <w:rsid w:val="008C3172"/>
  </w:style>
  <w:style w:type="paragraph" w:customStyle="1" w:styleId="08B3CAAF4ACB42D0AF4773BE6594DA70">
    <w:name w:val="08B3CAAF4ACB42D0AF4773BE6594DA70"/>
    <w:rsid w:val="008C3172"/>
  </w:style>
  <w:style w:type="paragraph" w:customStyle="1" w:styleId="6099B6EE421142A8B41FFA9A2E15CD5E">
    <w:name w:val="6099B6EE421142A8B41FFA9A2E15CD5E"/>
    <w:rsid w:val="008C3172"/>
  </w:style>
  <w:style w:type="character" w:customStyle="1" w:styleId="40">
    <w:name w:val="Заголовок 4 Знак"/>
    <w:basedOn w:val="a0"/>
    <w:link w:val="4"/>
    <w:uiPriority w:val="9"/>
    <w:rsid w:val="008C3172"/>
    <w:rPr>
      <w:rFonts w:ascii="Georgia" w:eastAsia="SimSun" w:hAnsi="Georgia"/>
      <w:b/>
      <w:color w:val="FFFFFF" w:themeColor="background1"/>
      <w:sz w:val="40"/>
      <w:szCs w:val="44"/>
      <w:lang w:eastAsia="en-US"/>
    </w:rPr>
  </w:style>
  <w:style w:type="paragraph" w:customStyle="1" w:styleId="72453E31EFD042CFA9061E94AD9F1AA6">
    <w:name w:val="72453E31EFD042CFA9061E94AD9F1AA6"/>
    <w:rsid w:val="008C3172"/>
  </w:style>
  <w:style w:type="paragraph" w:customStyle="1" w:styleId="D8CBC0DC3D7349BDA9F0C847798CFF5C">
    <w:name w:val="D8CBC0DC3D7349BDA9F0C847798CFF5C"/>
    <w:rsid w:val="008C3172"/>
  </w:style>
  <w:style w:type="paragraph" w:customStyle="1" w:styleId="1">
    <w:name w:val="Подробнее 1"/>
    <w:basedOn w:val="a"/>
    <w:next w:val="a"/>
    <w:link w:val="10"/>
    <w:uiPriority w:val="12"/>
    <w:qFormat/>
    <w:rsid w:val="008C3172"/>
    <w:pPr>
      <w:spacing w:after="180" w:line="240" w:lineRule="auto"/>
    </w:pPr>
    <w:rPr>
      <w:rFonts w:ascii="Georgia" w:eastAsia="SimSun" w:hAnsi="Georgia"/>
      <w:i/>
      <w:sz w:val="18"/>
      <w:szCs w:val="18"/>
      <w:lang w:eastAsia="en-US"/>
    </w:rPr>
  </w:style>
  <w:style w:type="character" w:customStyle="1" w:styleId="10">
    <w:name w:val="Подробнее 1 (знак)"/>
    <w:basedOn w:val="a0"/>
    <w:link w:val="1"/>
    <w:uiPriority w:val="12"/>
    <w:rsid w:val="008C3172"/>
    <w:rPr>
      <w:rFonts w:ascii="Georgia" w:eastAsia="SimSun" w:hAnsi="Georgia"/>
      <w:i/>
      <w:sz w:val="18"/>
      <w:szCs w:val="18"/>
      <w:lang w:eastAsia="en-US"/>
    </w:rPr>
  </w:style>
  <w:style w:type="paragraph" w:customStyle="1" w:styleId="C1090EAB27C64A6D93FAC86D400CE129">
    <w:name w:val="C1090EAB27C64A6D93FAC86D400CE129"/>
    <w:rsid w:val="008C3172"/>
  </w:style>
  <w:style w:type="paragraph" w:customStyle="1" w:styleId="BB55D2CC429D4481AF716703E990F2C5">
    <w:name w:val="BB55D2CC429D4481AF716703E990F2C5"/>
    <w:rsid w:val="008C3172"/>
  </w:style>
  <w:style w:type="character" w:styleId="a3">
    <w:name w:val="Emphasis"/>
    <w:basedOn w:val="a0"/>
    <w:uiPriority w:val="20"/>
    <w:qFormat/>
    <w:rsid w:val="008C3172"/>
    <w:rPr>
      <w:rFonts w:ascii="Georgia" w:hAnsi="Georgia"/>
      <w:b w:val="0"/>
      <w:i/>
      <w:iCs/>
      <w:sz w:val="60"/>
    </w:rPr>
  </w:style>
  <w:style w:type="paragraph" w:customStyle="1" w:styleId="C16D06FFFC7D4B57BB215067B0A18B33">
    <w:name w:val="C16D06FFFC7D4B57BB215067B0A18B33"/>
    <w:rsid w:val="008C3172"/>
  </w:style>
  <w:style w:type="paragraph" w:customStyle="1" w:styleId="384A5E9CD1EE4B85BDBDA764B970C62D">
    <w:name w:val="384A5E9CD1EE4B85BDBDA764B970C62D"/>
    <w:rsid w:val="008C3172"/>
  </w:style>
  <w:style w:type="paragraph" w:customStyle="1" w:styleId="311F9ACBA36E45C2A94D95AB3A88092A">
    <w:name w:val="311F9ACBA36E45C2A94D95AB3A88092A"/>
    <w:rsid w:val="008C3172"/>
  </w:style>
  <w:style w:type="paragraph" w:customStyle="1" w:styleId="118B010002084E5DBD662D41E427AB3E">
    <w:name w:val="118B010002084E5DBD662D41E427AB3E"/>
    <w:rsid w:val="008C3172"/>
  </w:style>
  <w:style w:type="paragraph" w:customStyle="1" w:styleId="9914A060F7ED4ECB8AE7F3F16D26844D">
    <w:name w:val="9914A060F7ED4ECB8AE7F3F16D26844D"/>
    <w:rsid w:val="008C3172"/>
  </w:style>
  <w:style w:type="paragraph" w:customStyle="1" w:styleId="C160E1BF37E540F29FD6F543B71CA0B0">
    <w:name w:val="C160E1BF37E540F29FD6F543B71CA0B0"/>
    <w:rsid w:val="008C3172"/>
  </w:style>
  <w:style w:type="paragraph" w:customStyle="1" w:styleId="0CA9358528B14E8689EA1DBE754A84BD">
    <w:name w:val="0CA9358528B14E8689EA1DBE754A84BD"/>
    <w:rsid w:val="008C3172"/>
  </w:style>
  <w:style w:type="paragraph" w:customStyle="1" w:styleId="126A874A31C042F28B1FD80AF274F7EB">
    <w:name w:val="126A874A31C042F28B1FD80AF274F7EB"/>
    <w:rsid w:val="008C3172"/>
  </w:style>
  <w:style w:type="paragraph" w:customStyle="1" w:styleId="2DE9597892CC443189C77898786463FE">
    <w:name w:val="2DE9597892CC443189C77898786463FE"/>
    <w:rsid w:val="008C3172"/>
  </w:style>
  <w:style w:type="paragraph" w:customStyle="1" w:styleId="EF24554C67C14DB1AF2C4C8A1C7C703D">
    <w:name w:val="EF24554C67C14DB1AF2C4C8A1C7C703D"/>
    <w:rsid w:val="008C3172"/>
  </w:style>
  <w:style w:type="paragraph" w:customStyle="1" w:styleId="CF4B845B18644E3EBB10E24972C41C05">
    <w:name w:val="CF4B845B18644E3EBB10E24972C41C05"/>
    <w:rsid w:val="008C3172"/>
  </w:style>
  <w:style w:type="paragraph" w:customStyle="1" w:styleId="7E1E912961E24773A81B72D43A8FDE00">
    <w:name w:val="7E1E912961E24773A81B72D43A8FDE00"/>
    <w:rsid w:val="008C3172"/>
  </w:style>
  <w:style w:type="paragraph" w:customStyle="1" w:styleId="BCBE64A72DD9484B8FDCC0063170DB05">
    <w:name w:val="BCBE64A72DD9484B8FDCC0063170DB05"/>
    <w:rsid w:val="008C3172"/>
  </w:style>
  <w:style w:type="paragraph" w:customStyle="1" w:styleId="5B42F95E47674874925451C5762698BB">
    <w:name w:val="5B42F95E47674874925451C5762698BB"/>
    <w:rsid w:val="008C3172"/>
  </w:style>
  <w:style w:type="paragraph" w:customStyle="1" w:styleId="E415CBEB56F546658EB398C867E81178">
    <w:name w:val="E415CBEB56F546658EB398C867E81178"/>
    <w:rsid w:val="008C3172"/>
  </w:style>
  <w:style w:type="paragraph" w:customStyle="1" w:styleId="6EC258C1394041F6AE680BB652D21481">
    <w:name w:val="6EC258C1394041F6AE680BB652D21481"/>
    <w:rsid w:val="008C3172"/>
  </w:style>
  <w:style w:type="paragraph" w:customStyle="1" w:styleId="4FF8862D674D4D4099A1A8B2BF501A71">
    <w:name w:val="4FF8862D674D4D4099A1A8B2BF501A71"/>
    <w:rsid w:val="008C3172"/>
  </w:style>
  <w:style w:type="paragraph" w:customStyle="1" w:styleId="48E1017934E844448F0A7F1829A18179">
    <w:name w:val="48E1017934E844448F0A7F1829A18179"/>
    <w:rsid w:val="008C3172"/>
  </w:style>
  <w:style w:type="paragraph" w:customStyle="1" w:styleId="0941E06504144CC69AFFB1ED1F6A1C3F">
    <w:name w:val="0941E06504144CC69AFFB1ED1F6A1C3F"/>
    <w:rsid w:val="008C3172"/>
  </w:style>
  <w:style w:type="paragraph" w:customStyle="1" w:styleId="54785EF13D7D493482B39413C09DE02B">
    <w:name w:val="54785EF13D7D493482B39413C09DE02B"/>
    <w:rsid w:val="008C3172"/>
  </w:style>
  <w:style w:type="paragraph" w:customStyle="1" w:styleId="2106FD92A3C94718BF281B75DADB140D">
    <w:name w:val="2106FD92A3C94718BF281B75DADB140D"/>
    <w:rsid w:val="008C3172"/>
  </w:style>
  <w:style w:type="paragraph" w:customStyle="1" w:styleId="6F5B4FD7FFEB408F8ECF866CC9D9D302">
    <w:name w:val="6F5B4FD7FFEB408F8ECF866CC9D9D302"/>
    <w:rsid w:val="008C3172"/>
  </w:style>
  <w:style w:type="paragraph" w:customStyle="1" w:styleId="307CE3105B7A4D18AF011899A2606ED6">
    <w:name w:val="307CE3105B7A4D18AF011899A2606ED6"/>
    <w:rsid w:val="008C3172"/>
  </w:style>
  <w:style w:type="paragraph" w:customStyle="1" w:styleId="E48BC62825B6477981AAFBDA6EE8E9E5">
    <w:name w:val="E48BC62825B6477981AAFBDA6EE8E9E5"/>
    <w:rsid w:val="008C3172"/>
  </w:style>
  <w:style w:type="paragraph" w:customStyle="1" w:styleId="80CFA15F7AF741CABA13692643A31E43">
    <w:name w:val="80CFA15F7AF741CABA13692643A31E43"/>
    <w:rsid w:val="008C3172"/>
  </w:style>
  <w:style w:type="paragraph" w:customStyle="1" w:styleId="E3F7B863E72C43469428804038F93981">
    <w:name w:val="E3F7B863E72C43469428804038F93981"/>
    <w:rsid w:val="008C3172"/>
  </w:style>
  <w:style w:type="paragraph" w:customStyle="1" w:styleId="99D90AEF18154DF09D2B89D2AA2E5A80">
    <w:name w:val="99D90AEF18154DF09D2B89D2AA2E5A80"/>
    <w:rsid w:val="008C3172"/>
  </w:style>
  <w:style w:type="character" w:styleId="a4">
    <w:name w:val="Placeholder Text"/>
    <w:basedOn w:val="a0"/>
    <w:uiPriority w:val="99"/>
    <w:semiHidden/>
    <w:rsid w:val="008C3172"/>
    <w:rPr>
      <w:rFonts w:ascii="Georgia" w:hAnsi="Georgia"/>
      <w:color w:val="808080"/>
    </w:rPr>
  </w:style>
  <w:style w:type="paragraph" w:customStyle="1" w:styleId="37B38EE8312B4DB28E40C7587EDEADE4">
    <w:name w:val="37B38EE8312B4DB28E40C7587EDEADE4"/>
    <w:rsid w:val="008C3172"/>
  </w:style>
  <w:style w:type="paragraph" w:customStyle="1" w:styleId="F4C0C2212F054701A72E02388C95246E">
    <w:name w:val="F4C0C2212F054701A72E02388C95246E"/>
    <w:rsid w:val="008C3172"/>
  </w:style>
  <w:style w:type="paragraph" w:customStyle="1" w:styleId="B407A7035942477690B58C0090E7CE51">
    <w:name w:val="B407A7035942477690B58C0090E7CE51"/>
    <w:rsid w:val="008C3172"/>
  </w:style>
  <w:style w:type="paragraph" w:customStyle="1" w:styleId="9351B5C11F484C17A340DB492EA4901C">
    <w:name w:val="9351B5C11F484C17A340DB492EA4901C"/>
    <w:rsid w:val="008C3172"/>
  </w:style>
  <w:style w:type="paragraph" w:customStyle="1" w:styleId="EEF910300DF145C1913F0EFE3146D6A3">
    <w:name w:val="EEF910300DF145C1913F0EFE3146D6A3"/>
    <w:rsid w:val="008C3172"/>
  </w:style>
  <w:style w:type="paragraph" w:customStyle="1" w:styleId="183D2371C8D2494DB54CA7E85E771E52">
    <w:name w:val="183D2371C8D2494DB54CA7E85E771E52"/>
    <w:rsid w:val="008C3172"/>
  </w:style>
  <w:style w:type="paragraph" w:customStyle="1" w:styleId="9D52FF80BB534134880BD91E50533CB0">
    <w:name w:val="9D52FF80BB534134880BD91E50533CB0"/>
    <w:rsid w:val="008C3172"/>
  </w:style>
  <w:style w:type="paragraph" w:customStyle="1" w:styleId="BA976B4390664EFCA8C3DF226576713B">
    <w:name w:val="BA976B4390664EFCA8C3DF226576713B"/>
    <w:rsid w:val="008C3172"/>
  </w:style>
  <w:style w:type="paragraph" w:customStyle="1" w:styleId="17A35E191CC6424B989D7AD4EE26AB11">
    <w:name w:val="17A35E191CC6424B989D7AD4EE26AB11"/>
    <w:rsid w:val="008C3172"/>
  </w:style>
  <w:style w:type="paragraph" w:customStyle="1" w:styleId="A8182D68DA244D27B1AAB71F13921355">
    <w:name w:val="A8182D68DA244D27B1AAB71F13921355"/>
    <w:rsid w:val="008C3172"/>
  </w:style>
  <w:style w:type="paragraph" w:customStyle="1" w:styleId="61B4228F8FA94866901A792A910D6063">
    <w:name w:val="61B4228F8FA94866901A792A910D6063"/>
    <w:rsid w:val="008C3172"/>
  </w:style>
  <w:style w:type="paragraph" w:customStyle="1" w:styleId="60F66EA8077D4FEB884B277AE47FB6CC">
    <w:name w:val="60F66EA8077D4FEB884B277AE47FB6CC"/>
    <w:rsid w:val="008C3172"/>
  </w:style>
  <w:style w:type="paragraph" w:customStyle="1" w:styleId="974BC19402DF4FD9B3BC18D208496D9B">
    <w:name w:val="974BC19402DF4FD9B3BC18D208496D9B"/>
    <w:rsid w:val="008C3172"/>
  </w:style>
  <w:style w:type="paragraph" w:customStyle="1" w:styleId="01D8C0DA0F2F49AEA909643A2789BD83">
    <w:name w:val="01D8C0DA0F2F49AEA909643A2789BD83"/>
    <w:rsid w:val="008C3172"/>
  </w:style>
  <w:style w:type="paragraph" w:customStyle="1" w:styleId="9C3BA3D261E549FA97AD45119B4D90A7">
    <w:name w:val="9C3BA3D261E549FA97AD45119B4D90A7"/>
    <w:rsid w:val="008C3172"/>
  </w:style>
  <w:style w:type="paragraph" w:customStyle="1" w:styleId="3834809752B440399EBE615824FC1E49">
    <w:name w:val="3834809752B440399EBE615824FC1E49"/>
    <w:rsid w:val="008C3172"/>
  </w:style>
  <w:style w:type="paragraph" w:customStyle="1" w:styleId="8840A151C01042EEAD26880D17A38972">
    <w:name w:val="8840A151C01042EEAD26880D17A38972"/>
    <w:rsid w:val="008C3172"/>
  </w:style>
  <w:style w:type="paragraph" w:customStyle="1" w:styleId="B4683E4CFEC644F789B2B8034299250B">
    <w:name w:val="B4683E4CFEC644F789B2B8034299250B"/>
    <w:rsid w:val="008C3172"/>
  </w:style>
  <w:style w:type="paragraph" w:customStyle="1" w:styleId="01A984570B2E4D78BC9AFD1C55B61C77">
    <w:name w:val="01A984570B2E4D78BC9AFD1C55B61C77"/>
    <w:rsid w:val="008C3172"/>
  </w:style>
  <w:style w:type="paragraph" w:customStyle="1" w:styleId="EF7092146ADA464D8C7AB9303A77DEFC">
    <w:name w:val="EF7092146ADA464D8C7AB9303A77DEFC"/>
    <w:rsid w:val="008C3172"/>
  </w:style>
  <w:style w:type="paragraph" w:customStyle="1" w:styleId="0B5B7B8868AF430FB65FF956F533116C">
    <w:name w:val="0B5B7B8868AF430FB65FF956F533116C"/>
    <w:rsid w:val="008C3172"/>
  </w:style>
  <w:style w:type="paragraph" w:customStyle="1" w:styleId="0DA267F84F6942A492900575176127C3">
    <w:name w:val="0DA267F84F6942A492900575176127C3"/>
    <w:rsid w:val="008C317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ЧИШМӘ БАШЫ</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C4D9F8-58B7-42AB-8C25-8BFD58245C08}">
  <ds:schemaRefs>
    <ds:schemaRef ds:uri="http://schemas.microsoft.com/sharepoint/v3/contenttype/forms"/>
  </ds:schemaRefs>
</ds:datastoreItem>
</file>

<file path=customXml/itemProps3.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3A7E9619-EB38-45F5-80A0-5D6DC146BA1F}">
  <ds:schemaRefs>
    <ds:schemaRef ds:uri="http://schemas.openxmlformats.org/officeDocument/2006/bibliography"/>
  </ds:schemaRefs>
</ds:datastoreItem>
</file>

<file path=customXml/itemProps5.xml><?xml version="1.0" encoding="utf-8"?>
<ds:datastoreItem xmlns:ds="http://schemas.openxmlformats.org/officeDocument/2006/customXml" ds:itemID="{06707CEA-6B02-46D5-ACDA-7E294F993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Современная газета.dotx</Template>
  <TotalTime>0</TotalTime>
  <Pages>3</Pages>
  <Words>721</Words>
  <Characters>4115</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2025-01-30T08:07:00Z</dcterms:created>
  <dcterms:modified xsi:type="dcterms:W3CDTF">2025-01-30T08:43:00Z</dcterms:modified>
  <cp:category>№3, 31.01.2025 ел</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